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B64" w:rsidRDefault="00FB26E8" w:rsidP="00003B64">
      <w:pPr>
        <w:jc w:val="center"/>
        <w:rPr>
          <w:rFonts w:hint="eastAsia"/>
          <w:sz w:val="28"/>
          <w:szCs w:val="24"/>
        </w:rPr>
      </w:pPr>
      <w:r>
        <w:rPr>
          <w:rFonts w:hint="eastAsia"/>
          <w:sz w:val="28"/>
          <w:szCs w:val="24"/>
        </w:rPr>
        <w:t>公益財団法人</w:t>
      </w:r>
      <w:r w:rsidR="007A273E" w:rsidRPr="000A67FF">
        <w:rPr>
          <w:rFonts w:hint="eastAsia"/>
          <w:sz w:val="28"/>
          <w:szCs w:val="24"/>
        </w:rPr>
        <w:t>一戸町社会福祉基金助成事業要綱</w:t>
      </w:r>
    </w:p>
    <w:p w:rsidR="00003B64" w:rsidRDefault="00003B64" w:rsidP="00003B64">
      <w:pPr>
        <w:jc w:val="center"/>
        <w:rPr>
          <w:rFonts w:hint="eastAsia"/>
          <w:sz w:val="28"/>
          <w:szCs w:val="24"/>
        </w:rPr>
      </w:pPr>
      <w:r>
        <w:rPr>
          <w:rFonts w:hint="eastAsia"/>
          <w:sz w:val="28"/>
          <w:szCs w:val="24"/>
        </w:rPr>
        <w:t xml:space="preserve">　　　　　　　　　　　　　　　</w:t>
      </w:r>
    </w:p>
    <w:p w:rsidR="007A273E" w:rsidRPr="00003B64" w:rsidRDefault="00003B64" w:rsidP="00003B64">
      <w:pPr>
        <w:jc w:val="center"/>
        <w:rPr>
          <w:rFonts w:hint="eastAsia"/>
          <w:sz w:val="28"/>
          <w:szCs w:val="24"/>
        </w:rPr>
      </w:pPr>
      <w:r>
        <w:rPr>
          <w:rFonts w:hint="eastAsia"/>
          <w:sz w:val="28"/>
          <w:szCs w:val="24"/>
        </w:rPr>
        <w:t xml:space="preserve">　　　　　　　　　　　　　　　</w:t>
      </w:r>
      <w:r w:rsidRPr="00003B64">
        <w:rPr>
          <w:rFonts w:hint="eastAsia"/>
          <w:sz w:val="18"/>
          <w:szCs w:val="18"/>
        </w:rPr>
        <w:t xml:space="preserve">　制定　平成</w:t>
      </w:r>
      <w:r>
        <w:rPr>
          <w:rFonts w:hint="eastAsia"/>
          <w:sz w:val="18"/>
          <w:szCs w:val="18"/>
        </w:rPr>
        <w:t xml:space="preserve">３年１０月３０日　</w:t>
      </w:r>
    </w:p>
    <w:p w:rsidR="00003B64" w:rsidRDefault="00003B64" w:rsidP="00003B64">
      <w:pPr>
        <w:wordWrap w:val="0"/>
        <w:jc w:val="right"/>
        <w:rPr>
          <w:rFonts w:hint="eastAsia"/>
          <w:sz w:val="18"/>
          <w:szCs w:val="18"/>
        </w:rPr>
      </w:pPr>
      <w:r>
        <w:rPr>
          <w:rFonts w:hint="eastAsia"/>
          <w:sz w:val="18"/>
          <w:szCs w:val="18"/>
        </w:rPr>
        <w:t>（沿革）　平成２６年４月１日　一部改正</w:t>
      </w:r>
    </w:p>
    <w:p w:rsidR="00003B64" w:rsidRPr="00003B64" w:rsidRDefault="00003B64" w:rsidP="00003B64">
      <w:pPr>
        <w:jc w:val="right"/>
        <w:rPr>
          <w:sz w:val="18"/>
          <w:szCs w:val="18"/>
        </w:rPr>
      </w:pPr>
    </w:p>
    <w:p w:rsidR="00233808" w:rsidRDefault="00003B64">
      <w:pPr>
        <w:rPr>
          <w:sz w:val="24"/>
          <w:szCs w:val="24"/>
        </w:rPr>
      </w:pPr>
      <w:r>
        <w:rPr>
          <w:rFonts w:hint="eastAsia"/>
          <w:sz w:val="24"/>
          <w:szCs w:val="24"/>
        </w:rPr>
        <w:t xml:space="preserve">　</w:t>
      </w:r>
    </w:p>
    <w:p w:rsidR="007A273E" w:rsidRPr="003C6636" w:rsidRDefault="007A273E">
      <w:pPr>
        <w:rPr>
          <w:sz w:val="22"/>
        </w:rPr>
      </w:pPr>
      <w:r>
        <w:rPr>
          <w:rFonts w:hint="eastAsia"/>
          <w:sz w:val="24"/>
          <w:szCs w:val="24"/>
        </w:rPr>
        <w:t>（</w:t>
      </w:r>
      <w:r w:rsidRPr="003C6636">
        <w:rPr>
          <w:rFonts w:hint="eastAsia"/>
          <w:sz w:val="22"/>
        </w:rPr>
        <w:t>目的）</w:t>
      </w:r>
    </w:p>
    <w:p w:rsidR="007A273E" w:rsidRPr="003C6636" w:rsidRDefault="00943BFF" w:rsidP="003C6636">
      <w:pPr>
        <w:ind w:left="220" w:hangingChars="100" w:hanging="220"/>
        <w:rPr>
          <w:sz w:val="22"/>
        </w:rPr>
      </w:pPr>
      <w:r>
        <w:rPr>
          <w:rFonts w:hint="eastAsia"/>
          <w:sz w:val="22"/>
        </w:rPr>
        <w:t>第１</w:t>
      </w:r>
      <w:r w:rsidR="0054439C">
        <w:rPr>
          <w:rFonts w:hint="eastAsia"/>
          <w:sz w:val="22"/>
        </w:rPr>
        <w:t>条</w:t>
      </w:r>
      <w:r>
        <w:rPr>
          <w:rFonts w:hint="eastAsia"/>
          <w:sz w:val="22"/>
        </w:rPr>
        <w:t xml:space="preserve">　この要綱は、</w:t>
      </w:r>
      <w:r w:rsidR="00FB26E8">
        <w:rPr>
          <w:rFonts w:hint="eastAsia"/>
          <w:sz w:val="22"/>
        </w:rPr>
        <w:t>公益財団</w:t>
      </w:r>
      <w:r>
        <w:rPr>
          <w:rFonts w:hint="eastAsia"/>
          <w:sz w:val="22"/>
        </w:rPr>
        <w:t>法人一戸町社会福祉基金</w:t>
      </w:r>
      <w:r w:rsidR="00D55CD2">
        <w:rPr>
          <w:rFonts w:hint="eastAsia"/>
          <w:sz w:val="22"/>
        </w:rPr>
        <w:t>定款</w:t>
      </w:r>
      <w:r w:rsidR="007A273E" w:rsidRPr="003C6636">
        <w:rPr>
          <w:rFonts w:hint="eastAsia"/>
          <w:sz w:val="22"/>
        </w:rPr>
        <w:t>（以下「</w:t>
      </w:r>
      <w:r w:rsidR="00D55CD2">
        <w:rPr>
          <w:rFonts w:hint="eastAsia"/>
          <w:sz w:val="22"/>
        </w:rPr>
        <w:t>定款</w:t>
      </w:r>
      <w:r w:rsidR="007A273E" w:rsidRPr="003C6636">
        <w:rPr>
          <w:rFonts w:hint="eastAsia"/>
          <w:sz w:val="22"/>
        </w:rPr>
        <w:t>」という。）</w:t>
      </w:r>
      <w:r w:rsidR="00FB26E8">
        <w:rPr>
          <w:rFonts w:hint="eastAsia"/>
          <w:sz w:val="22"/>
        </w:rPr>
        <w:t>第</w:t>
      </w:r>
      <w:r w:rsidR="002C33A0">
        <w:rPr>
          <w:rFonts w:hint="eastAsia"/>
          <w:sz w:val="22"/>
        </w:rPr>
        <w:t>4</w:t>
      </w:r>
      <w:r w:rsidR="00FB26E8">
        <w:rPr>
          <w:rFonts w:hint="eastAsia"/>
          <w:sz w:val="22"/>
        </w:rPr>
        <w:t>条</w:t>
      </w:r>
      <w:r w:rsidR="007A273E" w:rsidRPr="003C6636">
        <w:rPr>
          <w:rFonts w:hint="eastAsia"/>
          <w:sz w:val="22"/>
        </w:rPr>
        <w:t>に</w:t>
      </w:r>
      <w:r w:rsidR="00FB26E8">
        <w:rPr>
          <w:rFonts w:hint="eastAsia"/>
          <w:sz w:val="22"/>
        </w:rPr>
        <w:t>基づく</w:t>
      </w:r>
      <w:r w:rsidR="007A273E" w:rsidRPr="003C6636">
        <w:rPr>
          <w:rFonts w:hint="eastAsia"/>
          <w:sz w:val="22"/>
        </w:rPr>
        <w:t>助成事業に関し、必要な事項を定めることを目的とする。</w:t>
      </w:r>
    </w:p>
    <w:p w:rsidR="007A273E" w:rsidRPr="003C6636" w:rsidRDefault="007A273E">
      <w:pPr>
        <w:rPr>
          <w:sz w:val="22"/>
        </w:rPr>
      </w:pPr>
      <w:r w:rsidRPr="003C6636">
        <w:rPr>
          <w:rFonts w:hint="eastAsia"/>
          <w:sz w:val="22"/>
        </w:rPr>
        <w:t>（助成対象</w:t>
      </w:r>
      <w:r w:rsidR="00FB26E8">
        <w:rPr>
          <w:rFonts w:hint="eastAsia"/>
          <w:sz w:val="22"/>
        </w:rPr>
        <w:t>者</w:t>
      </w:r>
      <w:r w:rsidRPr="003C6636">
        <w:rPr>
          <w:rFonts w:hint="eastAsia"/>
          <w:sz w:val="22"/>
        </w:rPr>
        <w:t>）</w:t>
      </w:r>
    </w:p>
    <w:p w:rsidR="007A273E" w:rsidRPr="003C6636" w:rsidRDefault="007A273E" w:rsidP="003C6636">
      <w:pPr>
        <w:ind w:left="220" w:hangingChars="100" w:hanging="220"/>
        <w:rPr>
          <w:sz w:val="22"/>
        </w:rPr>
      </w:pPr>
      <w:r w:rsidRPr="003C6636">
        <w:rPr>
          <w:rFonts w:hint="eastAsia"/>
          <w:sz w:val="22"/>
        </w:rPr>
        <w:t>第２</w:t>
      </w:r>
      <w:r w:rsidR="0054439C">
        <w:rPr>
          <w:rFonts w:hint="eastAsia"/>
          <w:sz w:val="22"/>
        </w:rPr>
        <w:t>条</w:t>
      </w:r>
      <w:r w:rsidRPr="003C6636">
        <w:rPr>
          <w:rFonts w:hint="eastAsia"/>
          <w:sz w:val="22"/>
        </w:rPr>
        <w:t xml:space="preserve">　助成</w:t>
      </w:r>
      <w:r w:rsidR="00FB26E8">
        <w:rPr>
          <w:rFonts w:hint="eastAsia"/>
          <w:sz w:val="22"/>
        </w:rPr>
        <w:t>の対象となるものは</w:t>
      </w:r>
      <w:r w:rsidRPr="003C6636">
        <w:rPr>
          <w:rFonts w:hint="eastAsia"/>
          <w:sz w:val="22"/>
        </w:rPr>
        <w:t>、次の各号に定めるところによる。</w:t>
      </w:r>
    </w:p>
    <w:p w:rsidR="007A273E" w:rsidRPr="003C6636" w:rsidRDefault="007A273E" w:rsidP="003C6636">
      <w:pPr>
        <w:ind w:left="440" w:hangingChars="200" w:hanging="440"/>
        <w:rPr>
          <w:sz w:val="22"/>
        </w:rPr>
      </w:pPr>
      <w:r w:rsidRPr="003C6636">
        <w:rPr>
          <w:rFonts w:hint="eastAsia"/>
          <w:sz w:val="22"/>
        </w:rPr>
        <w:t>（１）</w:t>
      </w:r>
      <w:r w:rsidR="00230375">
        <w:rPr>
          <w:rFonts w:hint="eastAsia"/>
          <w:sz w:val="22"/>
        </w:rPr>
        <w:t>社会福祉</w:t>
      </w:r>
      <w:r w:rsidR="00230375" w:rsidRPr="003C6636">
        <w:rPr>
          <w:rFonts w:hint="eastAsia"/>
          <w:sz w:val="22"/>
        </w:rPr>
        <w:t>を目的として</w:t>
      </w:r>
      <w:r w:rsidR="00230375">
        <w:rPr>
          <w:rFonts w:hint="eastAsia"/>
          <w:sz w:val="22"/>
        </w:rPr>
        <w:t>組織された社会福祉法人及び公益法人（一般財団法人及び一般社団法人を含む）、特定非営利活動法人であって、一戸町民を対象とした事業を実施する団体</w:t>
      </w:r>
    </w:p>
    <w:p w:rsidR="004E2B79" w:rsidRDefault="007A273E" w:rsidP="003C6636">
      <w:pPr>
        <w:ind w:left="440" w:hangingChars="200" w:hanging="440"/>
        <w:rPr>
          <w:sz w:val="22"/>
        </w:rPr>
      </w:pPr>
      <w:r w:rsidRPr="003C6636">
        <w:rPr>
          <w:rFonts w:hint="eastAsia"/>
          <w:sz w:val="22"/>
        </w:rPr>
        <w:t>（２）</w:t>
      </w:r>
      <w:r w:rsidR="00230375" w:rsidRPr="003C6636">
        <w:rPr>
          <w:rFonts w:hint="eastAsia"/>
          <w:sz w:val="22"/>
        </w:rPr>
        <w:t>社会福祉法（昭和</w:t>
      </w:r>
      <w:r w:rsidR="00230375" w:rsidRPr="003C6636">
        <w:rPr>
          <w:rFonts w:hint="eastAsia"/>
          <w:sz w:val="22"/>
        </w:rPr>
        <w:t>26</w:t>
      </w:r>
      <w:r w:rsidR="00230375" w:rsidRPr="003C6636">
        <w:rPr>
          <w:rFonts w:hint="eastAsia"/>
          <w:sz w:val="22"/>
        </w:rPr>
        <w:t>年法律第</w:t>
      </w:r>
      <w:r w:rsidR="00230375" w:rsidRPr="003C6636">
        <w:rPr>
          <w:rFonts w:hint="eastAsia"/>
          <w:sz w:val="22"/>
        </w:rPr>
        <w:t>45</w:t>
      </w:r>
      <w:r w:rsidR="00230375" w:rsidRPr="003C6636">
        <w:rPr>
          <w:rFonts w:hint="eastAsia"/>
          <w:sz w:val="22"/>
        </w:rPr>
        <w:t>号）第</w:t>
      </w:r>
      <w:r w:rsidR="00230375" w:rsidRPr="003C6636">
        <w:rPr>
          <w:rFonts w:hint="eastAsia"/>
          <w:sz w:val="22"/>
        </w:rPr>
        <w:t>2</w:t>
      </w:r>
      <w:r w:rsidR="00230375" w:rsidRPr="003C6636">
        <w:rPr>
          <w:rFonts w:hint="eastAsia"/>
          <w:sz w:val="22"/>
        </w:rPr>
        <w:t>条第</w:t>
      </w:r>
      <w:r w:rsidR="00230375" w:rsidRPr="003C6636">
        <w:rPr>
          <w:rFonts w:hint="eastAsia"/>
          <w:sz w:val="22"/>
        </w:rPr>
        <w:t>2</w:t>
      </w:r>
      <w:r w:rsidR="00230375" w:rsidRPr="003C6636">
        <w:rPr>
          <w:rFonts w:hint="eastAsia"/>
          <w:sz w:val="22"/>
        </w:rPr>
        <w:t>項及び第</w:t>
      </w:r>
      <w:r w:rsidR="00230375" w:rsidRPr="003C6636">
        <w:rPr>
          <w:rFonts w:hint="eastAsia"/>
          <w:sz w:val="22"/>
        </w:rPr>
        <w:t>3</w:t>
      </w:r>
      <w:r w:rsidR="00230375" w:rsidRPr="003C6636">
        <w:rPr>
          <w:rFonts w:hint="eastAsia"/>
          <w:sz w:val="22"/>
        </w:rPr>
        <w:t>項に規定する施設</w:t>
      </w:r>
      <w:r w:rsidR="00230375" w:rsidRPr="0065284E">
        <w:rPr>
          <w:rFonts w:hint="eastAsia"/>
          <w:sz w:val="22"/>
        </w:rPr>
        <w:t>を運営する団体</w:t>
      </w:r>
    </w:p>
    <w:p w:rsidR="0065284E" w:rsidRPr="003C6636" w:rsidRDefault="002C33A0" w:rsidP="0065284E">
      <w:pPr>
        <w:ind w:left="440" w:hangingChars="200" w:hanging="440"/>
        <w:rPr>
          <w:sz w:val="22"/>
        </w:rPr>
      </w:pPr>
      <w:r>
        <w:rPr>
          <w:rFonts w:hint="eastAsia"/>
          <w:sz w:val="22"/>
        </w:rPr>
        <w:t>（３</w:t>
      </w:r>
      <w:r w:rsidR="0065284E">
        <w:rPr>
          <w:rFonts w:hint="eastAsia"/>
          <w:sz w:val="22"/>
        </w:rPr>
        <w:t>）</w:t>
      </w:r>
      <w:r w:rsidR="0065284E" w:rsidRPr="003C6636">
        <w:rPr>
          <w:rFonts w:hint="eastAsia"/>
          <w:sz w:val="22"/>
        </w:rPr>
        <w:t>一戸町民の福祉向上を図ることを目的として組織された</w:t>
      </w:r>
      <w:r w:rsidR="0065284E">
        <w:rPr>
          <w:rFonts w:hint="eastAsia"/>
          <w:sz w:val="22"/>
        </w:rPr>
        <w:t>福祉</w:t>
      </w:r>
      <w:r w:rsidR="0065284E" w:rsidRPr="003C6636">
        <w:rPr>
          <w:rFonts w:hint="eastAsia"/>
          <w:sz w:val="22"/>
        </w:rPr>
        <w:t>団体</w:t>
      </w:r>
      <w:r w:rsidR="0065284E">
        <w:rPr>
          <w:rFonts w:hint="eastAsia"/>
          <w:sz w:val="22"/>
        </w:rPr>
        <w:t>及び住民団体</w:t>
      </w:r>
    </w:p>
    <w:p w:rsidR="0065284E" w:rsidRPr="0065284E" w:rsidRDefault="0065284E" w:rsidP="003C6636">
      <w:pPr>
        <w:ind w:left="440" w:hangingChars="200" w:hanging="440"/>
        <w:rPr>
          <w:sz w:val="22"/>
        </w:rPr>
      </w:pPr>
      <w:r>
        <w:rPr>
          <w:rFonts w:hint="eastAsia"/>
          <w:sz w:val="22"/>
        </w:rPr>
        <w:t>（助成対象事業）</w:t>
      </w:r>
    </w:p>
    <w:p w:rsidR="007A273E" w:rsidRDefault="007A273E" w:rsidP="0065284E">
      <w:pPr>
        <w:ind w:left="220" w:hangingChars="100" w:hanging="220"/>
        <w:rPr>
          <w:sz w:val="22"/>
        </w:rPr>
      </w:pPr>
      <w:r w:rsidRPr="003C6636">
        <w:rPr>
          <w:rFonts w:hint="eastAsia"/>
          <w:sz w:val="22"/>
        </w:rPr>
        <w:t>第</w:t>
      </w:r>
      <w:r w:rsidRPr="003C6636">
        <w:rPr>
          <w:rFonts w:hint="eastAsia"/>
          <w:sz w:val="22"/>
        </w:rPr>
        <w:t>3</w:t>
      </w:r>
      <w:r w:rsidR="0054439C">
        <w:rPr>
          <w:rFonts w:hint="eastAsia"/>
          <w:sz w:val="22"/>
        </w:rPr>
        <w:t>条</w:t>
      </w:r>
      <w:r w:rsidRPr="003C6636">
        <w:rPr>
          <w:rFonts w:hint="eastAsia"/>
          <w:sz w:val="22"/>
        </w:rPr>
        <w:t xml:space="preserve">　助成事業は、</w:t>
      </w:r>
      <w:r w:rsidR="00D55CD2">
        <w:rPr>
          <w:rFonts w:hint="eastAsia"/>
          <w:sz w:val="22"/>
        </w:rPr>
        <w:t>定款</w:t>
      </w:r>
      <w:r w:rsidRPr="003C6636">
        <w:rPr>
          <w:rFonts w:hint="eastAsia"/>
          <w:sz w:val="22"/>
        </w:rPr>
        <w:t>第</w:t>
      </w:r>
      <w:r w:rsidR="002C33A0">
        <w:rPr>
          <w:rFonts w:hint="eastAsia"/>
          <w:sz w:val="22"/>
        </w:rPr>
        <w:t>４</w:t>
      </w:r>
      <w:r w:rsidRPr="003C6636">
        <w:rPr>
          <w:rFonts w:hint="eastAsia"/>
          <w:sz w:val="22"/>
        </w:rPr>
        <w:t>条に定める事業と</w:t>
      </w:r>
      <w:r w:rsidR="0065284E">
        <w:rPr>
          <w:rFonts w:hint="eastAsia"/>
          <w:sz w:val="22"/>
        </w:rPr>
        <w:t>し、別表に掲げるものとし、</w:t>
      </w:r>
      <w:r w:rsidR="002C33A0">
        <w:rPr>
          <w:rFonts w:hint="eastAsia"/>
          <w:sz w:val="22"/>
        </w:rPr>
        <w:t>一戸町内において</w:t>
      </w:r>
      <w:r w:rsidR="0065284E">
        <w:rPr>
          <w:rFonts w:hint="eastAsia"/>
          <w:sz w:val="22"/>
        </w:rPr>
        <w:t>助成対象事業を確実に遂行できる見込みがあるものとする</w:t>
      </w:r>
      <w:r w:rsidRPr="003C6636">
        <w:rPr>
          <w:rFonts w:hint="eastAsia"/>
          <w:sz w:val="22"/>
        </w:rPr>
        <w:t>。</w:t>
      </w:r>
      <w:r w:rsidR="0065284E">
        <w:rPr>
          <w:rFonts w:hint="eastAsia"/>
          <w:sz w:val="22"/>
        </w:rPr>
        <w:t>ただし、専ら営利を目的とする事業は助成対象としない。</w:t>
      </w:r>
    </w:p>
    <w:p w:rsidR="0054439C" w:rsidRDefault="0054439C">
      <w:pPr>
        <w:rPr>
          <w:sz w:val="22"/>
        </w:rPr>
      </w:pPr>
      <w:r>
        <w:rPr>
          <w:rFonts w:hint="eastAsia"/>
          <w:sz w:val="22"/>
        </w:rPr>
        <w:t>（助成対象経費）</w:t>
      </w:r>
    </w:p>
    <w:p w:rsidR="0054439C" w:rsidRDefault="0054439C" w:rsidP="0054439C">
      <w:pPr>
        <w:ind w:left="220" w:hangingChars="100" w:hanging="220"/>
        <w:rPr>
          <w:sz w:val="22"/>
        </w:rPr>
      </w:pPr>
      <w:r>
        <w:rPr>
          <w:rFonts w:hint="eastAsia"/>
          <w:sz w:val="22"/>
        </w:rPr>
        <w:t>第４条　助成対象となる経費は、助成の対象となるものが第３条に規定する事業を行うために要する経費とする。ただし、不動産取得費、職員給与費その他理事長が定める経費を除くものとする。</w:t>
      </w:r>
    </w:p>
    <w:p w:rsidR="0054439C" w:rsidRDefault="0054439C">
      <w:pPr>
        <w:rPr>
          <w:sz w:val="22"/>
        </w:rPr>
      </w:pPr>
      <w:r>
        <w:rPr>
          <w:rFonts w:hint="eastAsia"/>
          <w:sz w:val="22"/>
        </w:rPr>
        <w:t>（助成期間）</w:t>
      </w:r>
    </w:p>
    <w:p w:rsidR="0054439C" w:rsidRDefault="0054439C" w:rsidP="0054439C">
      <w:pPr>
        <w:ind w:left="220" w:hangingChars="100" w:hanging="220"/>
        <w:rPr>
          <w:sz w:val="22"/>
        </w:rPr>
      </w:pPr>
      <w:r>
        <w:rPr>
          <w:rFonts w:hint="eastAsia"/>
          <w:sz w:val="22"/>
        </w:rPr>
        <w:t>第５条　助成の期間は、１年とする。ただし、理事長が事業の遂行上必要と認めたものについては、この限りでない。</w:t>
      </w:r>
    </w:p>
    <w:p w:rsidR="0054439C" w:rsidRDefault="0054439C">
      <w:pPr>
        <w:rPr>
          <w:sz w:val="22"/>
        </w:rPr>
      </w:pPr>
      <w:r>
        <w:rPr>
          <w:rFonts w:hint="eastAsia"/>
          <w:sz w:val="22"/>
        </w:rPr>
        <w:t>（助成事業に充てる経費）</w:t>
      </w:r>
    </w:p>
    <w:p w:rsidR="0054439C" w:rsidRDefault="0054439C" w:rsidP="0054439C">
      <w:pPr>
        <w:ind w:left="220" w:hangingChars="100" w:hanging="220"/>
        <w:rPr>
          <w:sz w:val="22"/>
        </w:rPr>
      </w:pPr>
      <w:r>
        <w:rPr>
          <w:rFonts w:hint="eastAsia"/>
          <w:sz w:val="22"/>
        </w:rPr>
        <w:t>第６条　助成事業の実施に必要な経費は、基金から生じる果実の</w:t>
      </w:r>
      <w:r>
        <w:rPr>
          <w:rFonts w:hint="eastAsia"/>
          <w:sz w:val="22"/>
        </w:rPr>
        <w:t>75</w:t>
      </w:r>
      <w:r>
        <w:rPr>
          <w:rFonts w:hint="eastAsia"/>
          <w:sz w:val="22"/>
        </w:rPr>
        <w:t>パーセントを下回らない額を充てるものとする。</w:t>
      </w:r>
    </w:p>
    <w:p w:rsidR="00026BCA" w:rsidRPr="003C6636" w:rsidRDefault="00026BCA">
      <w:pPr>
        <w:rPr>
          <w:sz w:val="22"/>
        </w:rPr>
      </w:pPr>
      <w:r w:rsidRPr="003C6636">
        <w:rPr>
          <w:rFonts w:hint="eastAsia"/>
          <w:sz w:val="22"/>
        </w:rPr>
        <w:t>（助成の申請）</w:t>
      </w:r>
    </w:p>
    <w:p w:rsidR="00026BCA" w:rsidRDefault="00026BCA" w:rsidP="003C6636">
      <w:pPr>
        <w:ind w:left="220" w:hangingChars="100" w:hanging="220"/>
        <w:rPr>
          <w:sz w:val="22"/>
        </w:rPr>
      </w:pPr>
      <w:r w:rsidRPr="003C6636">
        <w:rPr>
          <w:rFonts w:hint="eastAsia"/>
          <w:sz w:val="22"/>
        </w:rPr>
        <w:t>第</w:t>
      </w:r>
      <w:r w:rsidR="0054439C">
        <w:rPr>
          <w:rFonts w:hint="eastAsia"/>
          <w:sz w:val="22"/>
        </w:rPr>
        <w:t>7</w:t>
      </w:r>
      <w:r w:rsidR="0054439C">
        <w:rPr>
          <w:rFonts w:hint="eastAsia"/>
          <w:sz w:val="22"/>
        </w:rPr>
        <w:t>条</w:t>
      </w:r>
      <w:r w:rsidRPr="003C6636">
        <w:rPr>
          <w:rFonts w:hint="eastAsia"/>
          <w:sz w:val="22"/>
        </w:rPr>
        <w:t xml:space="preserve">　助成を受けようとするものは、一戸町社会福祉基金が定める申請書及び関係書類を理事長に提出しなければならない。</w:t>
      </w:r>
    </w:p>
    <w:p w:rsidR="0054439C" w:rsidRDefault="0054439C" w:rsidP="003C6636">
      <w:pPr>
        <w:ind w:left="220" w:hangingChars="100" w:hanging="220"/>
        <w:rPr>
          <w:sz w:val="22"/>
        </w:rPr>
      </w:pPr>
      <w:r>
        <w:rPr>
          <w:rFonts w:hint="eastAsia"/>
          <w:sz w:val="22"/>
        </w:rPr>
        <w:t>（助成金の額）</w:t>
      </w:r>
    </w:p>
    <w:p w:rsidR="0054439C" w:rsidRPr="0054439C" w:rsidRDefault="0054439C" w:rsidP="003C6636">
      <w:pPr>
        <w:ind w:left="220" w:hangingChars="100" w:hanging="220"/>
        <w:rPr>
          <w:sz w:val="22"/>
        </w:rPr>
      </w:pPr>
      <w:r>
        <w:rPr>
          <w:rFonts w:hint="eastAsia"/>
          <w:sz w:val="22"/>
        </w:rPr>
        <w:t>第</w:t>
      </w:r>
      <w:r>
        <w:rPr>
          <w:rFonts w:hint="eastAsia"/>
          <w:sz w:val="22"/>
        </w:rPr>
        <w:t>8</w:t>
      </w:r>
      <w:r>
        <w:rPr>
          <w:rFonts w:hint="eastAsia"/>
          <w:sz w:val="22"/>
        </w:rPr>
        <w:t>条　助成金の額は、第</w:t>
      </w:r>
      <w:r w:rsidR="00AD7D31">
        <w:rPr>
          <w:rFonts w:hint="eastAsia"/>
          <w:sz w:val="22"/>
        </w:rPr>
        <w:t>4</w:t>
      </w:r>
      <w:r>
        <w:rPr>
          <w:rFonts w:hint="eastAsia"/>
          <w:sz w:val="22"/>
        </w:rPr>
        <w:t>条に定める助成対象経費の合計額から当該事業に係る寄附金その他の収入額を控除した額の範囲内の額とし、当該事業費の</w:t>
      </w:r>
      <w:r>
        <w:rPr>
          <w:rFonts w:hint="eastAsia"/>
          <w:sz w:val="22"/>
        </w:rPr>
        <w:t>9</w:t>
      </w:r>
      <w:r>
        <w:rPr>
          <w:rFonts w:hint="eastAsia"/>
          <w:sz w:val="22"/>
        </w:rPr>
        <w:t>割</w:t>
      </w:r>
      <w:r w:rsidR="00AD7D31">
        <w:rPr>
          <w:rFonts w:hint="eastAsia"/>
          <w:sz w:val="22"/>
        </w:rPr>
        <w:t>相当額を上限とする。ただし、</w:t>
      </w:r>
      <w:r w:rsidR="00AD7D31">
        <w:rPr>
          <w:rFonts w:hint="eastAsia"/>
          <w:sz w:val="22"/>
        </w:rPr>
        <w:t>1,000</w:t>
      </w:r>
      <w:r w:rsidR="00AD7D31">
        <w:rPr>
          <w:rFonts w:hint="eastAsia"/>
          <w:sz w:val="22"/>
        </w:rPr>
        <w:t>円未満の端数は切り捨てるものとする。</w:t>
      </w:r>
    </w:p>
    <w:p w:rsidR="00026BCA" w:rsidRPr="003C6636" w:rsidRDefault="00026BCA">
      <w:pPr>
        <w:rPr>
          <w:sz w:val="22"/>
        </w:rPr>
      </w:pPr>
      <w:r w:rsidRPr="003C6636">
        <w:rPr>
          <w:rFonts w:hint="eastAsia"/>
          <w:sz w:val="22"/>
        </w:rPr>
        <w:t>（</w:t>
      </w:r>
      <w:r w:rsidR="00AD7D31">
        <w:rPr>
          <w:rFonts w:hint="eastAsia"/>
          <w:sz w:val="22"/>
        </w:rPr>
        <w:t>助成の</w:t>
      </w:r>
      <w:r w:rsidRPr="003C6636">
        <w:rPr>
          <w:rFonts w:hint="eastAsia"/>
          <w:sz w:val="22"/>
        </w:rPr>
        <w:t>決定）</w:t>
      </w:r>
    </w:p>
    <w:p w:rsidR="00AD7D31" w:rsidRPr="00AD7D31" w:rsidRDefault="00026BCA" w:rsidP="00AD7D31">
      <w:pPr>
        <w:ind w:left="220" w:hangingChars="100" w:hanging="220"/>
        <w:rPr>
          <w:sz w:val="22"/>
        </w:rPr>
      </w:pPr>
      <w:r w:rsidRPr="003C6636">
        <w:rPr>
          <w:rFonts w:hint="eastAsia"/>
          <w:sz w:val="22"/>
        </w:rPr>
        <w:t>第</w:t>
      </w:r>
      <w:r w:rsidR="00AD7D31">
        <w:rPr>
          <w:rFonts w:hint="eastAsia"/>
          <w:sz w:val="22"/>
        </w:rPr>
        <w:t>9</w:t>
      </w:r>
      <w:r w:rsidR="00AD7D31">
        <w:rPr>
          <w:rFonts w:hint="eastAsia"/>
          <w:sz w:val="22"/>
        </w:rPr>
        <w:t>条</w:t>
      </w:r>
      <w:r w:rsidRPr="003C6636">
        <w:rPr>
          <w:rFonts w:hint="eastAsia"/>
          <w:sz w:val="22"/>
        </w:rPr>
        <w:t xml:space="preserve">　理事長は、申請書を受理したときは、理事会の</w:t>
      </w:r>
      <w:r w:rsidR="00AD7D31">
        <w:rPr>
          <w:rFonts w:hint="eastAsia"/>
          <w:sz w:val="22"/>
        </w:rPr>
        <w:t>議決</w:t>
      </w:r>
      <w:r w:rsidRPr="003C6636">
        <w:rPr>
          <w:rFonts w:hint="eastAsia"/>
          <w:sz w:val="22"/>
        </w:rPr>
        <w:t>を得て決定するものとする。</w:t>
      </w:r>
      <w:r w:rsidR="00C805B0">
        <w:rPr>
          <w:rFonts w:hint="eastAsia"/>
          <w:sz w:val="22"/>
        </w:rPr>
        <w:t>ただし、理事が関係する団体等の審査を行う場合は、当該理事</w:t>
      </w:r>
      <w:r w:rsidR="002E15FA">
        <w:rPr>
          <w:rFonts w:hint="eastAsia"/>
          <w:sz w:val="22"/>
        </w:rPr>
        <w:t>に</w:t>
      </w:r>
      <w:r w:rsidR="00230375">
        <w:rPr>
          <w:rFonts w:hint="eastAsia"/>
          <w:sz w:val="22"/>
        </w:rPr>
        <w:t>は議決権を</w:t>
      </w:r>
      <w:r w:rsidR="00AD7D31">
        <w:rPr>
          <w:rFonts w:hint="eastAsia"/>
          <w:sz w:val="22"/>
        </w:rPr>
        <w:t>与えない。</w:t>
      </w:r>
    </w:p>
    <w:p w:rsidR="00026BCA" w:rsidRPr="003C6636" w:rsidRDefault="00026BCA">
      <w:pPr>
        <w:rPr>
          <w:sz w:val="22"/>
        </w:rPr>
      </w:pPr>
      <w:r w:rsidRPr="003C6636">
        <w:rPr>
          <w:rFonts w:hint="eastAsia"/>
          <w:sz w:val="22"/>
        </w:rPr>
        <w:lastRenderedPageBreak/>
        <w:t>（決定通知）</w:t>
      </w:r>
    </w:p>
    <w:p w:rsidR="00026BCA" w:rsidRPr="003C6636" w:rsidRDefault="00026BCA" w:rsidP="003C6636">
      <w:pPr>
        <w:ind w:left="220" w:hangingChars="100" w:hanging="220"/>
        <w:rPr>
          <w:sz w:val="22"/>
        </w:rPr>
      </w:pPr>
      <w:r w:rsidRPr="003C6636">
        <w:rPr>
          <w:rFonts w:hint="eastAsia"/>
          <w:sz w:val="22"/>
        </w:rPr>
        <w:t>第</w:t>
      </w:r>
      <w:r w:rsidR="00AD7D31">
        <w:rPr>
          <w:rFonts w:hint="eastAsia"/>
          <w:sz w:val="22"/>
        </w:rPr>
        <w:t>10</w:t>
      </w:r>
      <w:r w:rsidR="00AD7D31">
        <w:rPr>
          <w:rFonts w:hint="eastAsia"/>
          <w:sz w:val="22"/>
        </w:rPr>
        <w:t>条</w:t>
      </w:r>
      <w:r w:rsidRPr="003C6636">
        <w:rPr>
          <w:rFonts w:hint="eastAsia"/>
          <w:sz w:val="22"/>
        </w:rPr>
        <w:t xml:space="preserve">　理事長は、第</w:t>
      </w:r>
      <w:r w:rsidR="00AD7D31">
        <w:rPr>
          <w:rFonts w:hint="eastAsia"/>
          <w:sz w:val="22"/>
        </w:rPr>
        <w:t>9</w:t>
      </w:r>
      <w:r w:rsidR="00AD7D31">
        <w:rPr>
          <w:rFonts w:hint="eastAsia"/>
          <w:sz w:val="22"/>
        </w:rPr>
        <w:t>条</w:t>
      </w:r>
      <w:r w:rsidRPr="003C6636">
        <w:rPr>
          <w:rFonts w:hint="eastAsia"/>
          <w:sz w:val="22"/>
        </w:rPr>
        <w:t>の規定により助成の適否を決定したときは、すみやかに</w:t>
      </w:r>
      <w:r w:rsidR="003C6636">
        <w:rPr>
          <w:rFonts w:hint="eastAsia"/>
          <w:sz w:val="22"/>
        </w:rPr>
        <w:t>申請者</w:t>
      </w:r>
      <w:r w:rsidRPr="003C6636">
        <w:rPr>
          <w:rFonts w:hint="eastAsia"/>
          <w:sz w:val="22"/>
        </w:rPr>
        <w:t>に通知するものとする。</w:t>
      </w:r>
    </w:p>
    <w:p w:rsidR="00026BCA" w:rsidRPr="003C6636" w:rsidRDefault="00026BCA">
      <w:pPr>
        <w:rPr>
          <w:sz w:val="22"/>
        </w:rPr>
      </w:pPr>
      <w:r w:rsidRPr="003C6636">
        <w:rPr>
          <w:rFonts w:hint="eastAsia"/>
          <w:sz w:val="22"/>
        </w:rPr>
        <w:t>（</w:t>
      </w:r>
      <w:r w:rsidR="003B0BD1">
        <w:rPr>
          <w:rFonts w:hint="eastAsia"/>
          <w:sz w:val="22"/>
        </w:rPr>
        <w:t>実績報告書及び助成金交付請求書の提出</w:t>
      </w:r>
      <w:r w:rsidRPr="003C6636">
        <w:rPr>
          <w:rFonts w:hint="eastAsia"/>
          <w:sz w:val="22"/>
        </w:rPr>
        <w:t>）</w:t>
      </w:r>
    </w:p>
    <w:p w:rsidR="00026BCA" w:rsidRPr="003C6636" w:rsidRDefault="00026BCA" w:rsidP="003C6636">
      <w:pPr>
        <w:ind w:left="220" w:hangingChars="100" w:hanging="220"/>
        <w:rPr>
          <w:sz w:val="22"/>
        </w:rPr>
      </w:pPr>
      <w:r w:rsidRPr="003C6636">
        <w:rPr>
          <w:rFonts w:hint="eastAsia"/>
          <w:sz w:val="22"/>
        </w:rPr>
        <w:t>第</w:t>
      </w:r>
      <w:r w:rsidR="00AD7D31">
        <w:rPr>
          <w:rFonts w:hint="eastAsia"/>
          <w:sz w:val="22"/>
        </w:rPr>
        <w:t>11</w:t>
      </w:r>
      <w:r w:rsidR="00AD7D31">
        <w:rPr>
          <w:rFonts w:hint="eastAsia"/>
          <w:sz w:val="22"/>
        </w:rPr>
        <w:t>条</w:t>
      </w:r>
      <w:r w:rsidR="003B0BD1">
        <w:rPr>
          <w:rFonts w:hint="eastAsia"/>
          <w:sz w:val="22"/>
        </w:rPr>
        <w:t xml:space="preserve">　助成の決定を受けた者は、助成事業が完了したときは、助成事業</w:t>
      </w:r>
      <w:r w:rsidR="00233808">
        <w:rPr>
          <w:rFonts w:hint="eastAsia"/>
          <w:sz w:val="22"/>
        </w:rPr>
        <w:t>実績</w:t>
      </w:r>
      <w:r w:rsidR="003B0BD1">
        <w:rPr>
          <w:rFonts w:hint="eastAsia"/>
          <w:sz w:val="22"/>
        </w:rPr>
        <w:t>報告書及び助成金</w:t>
      </w:r>
      <w:r w:rsidRPr="003C6636">
        <w:rPr>
          <w:rFonts w:hint="eastAsia"/>
          <w:sz w:val="22"/>
        </w:rPr>
        <w:t>交付請求書に助成事業が完了したことを証する書類を添えて、理事長に提出しなければならない。</w:t>
      </w:r>
    </w:p>
    <w:p w:rsidR="00026BCA" w:rsidRPr="003C6636" w:rsidRDefault="00026BCA" w:rsidP="003C6636">
      <w:pPr>
        <w:ind w:left="220" w:hangingChars="100" w:hanging="220"/>
        <w:rPr>
          <w:sz w:val="22"/>
        </w:rPr>
      </w:pPr>
      <w:r w:rsidRPr="003C6636">
        <w:rPr>
          <w:rFonts w:hint="eastAsia"/>
          <w:sz w:val="22"/>
        </w:rPr>
        <w:t>２　理事長は、前項の規定による書類を受理した場合は、当該書類を審査し、必要に応じて実施調査を行い、助成事業が助成の決定内容に適合すると認めたときは、すみやかに助成金を交付するものとする。</w:t>
      </w:r>
    </w:p>
    <w:p w:rsidR="00026BCA" w:rsidRPr="003C6636" w:rsidRDefault="00026BCA">
      <w:pPr>
        <w:rPr>
          <w:sz w:val="22"/>
        </w:rPr>
      </w:pPr>
      <w:r w:rsidRPr="003C6636">
        <w:rPr>
          <w:rFonts w:hint="eastAsia"/>
          <w:sz w:val="22"/>
        </w:rPr>
        <w:t>（前払金）</w:t>
      </w:r>
    </w:p>
    <w:p w:rsidR="00026BCA" w:rsidRPr="003C6636" w:rsidRDefault="00026BCA" w:rsidP="003C6636">
      <w:pPr>
        <w:ind w:left="220" w:hangingChars="100" w:hanging="220"/>
        <w:rPr>
          <w:sz w:val="22"/>
        </w:rPr>
      </w:pPr>
      <w:r w:rsidRPr="003C6636">
        <w:rPr>
          <w:rFonts w:hint="eastAsia"/>
          <w:sz w:val="22"/>
        </w:rPr>
        <w:t>第</w:t>
      </w:r>
      <w:r w:rsidR="00AD7D31">
        <w:rPr>
          <w:rFonts w:hint="eastAsia"/>
          <w:sz w:val="22"/>
        </w:rPr>
        <w:t>12</w:t>
      </w:r>
      <w:r w:rsidR="00AD7D31">
        <w:rPr>
          <w:rFonts w:hint="eastAsia"/>
          <w:sz w:val="22"/>
        </w:rPr>
        <w:t>条</w:t>
      </w:r>
      <w:r w:rsidRPr="003C6636">
        <w:rPr>
          <w:rFonts w:hint="eastAsia"/>
          <w:sz w:val="22"/>
        </w:rPr>
        <w:t xml:space="preserve">　助成の決定を受けた者が、助成金の前金を受けようとするときは、その理由及び関係書類を添えて、前金払請求書を理事長に提出しなければならない。</w:t>
      </w:r>
    </w:p>
    <w:p w:rsidR="00026BCA" w:rsidRPr="003C6636" w:rsidRDefault="00026BCA" w:rsidP="003C6636">
      <w:pPr>
        <w:ind w:left="220" w:hangingChars="100" w:hanging="220"/>
        <w:rPr>
          <w:sz w:val="22"/>
        </w:rPr>
      </w:pPr>
      <w:r w:rsidRPr="003C6636">
        <w:rPr>
          <w:rFonts w:hint="eastAsia"/>
          <w:sz w:val="22"/>
        </w:rPr>
        <w:t>2</w:t>
      </w:r>
      <w:r w:rsidRPr="003C6636">
        <w:rPr>
          <w:rFonts w:hint="eastAsia"/>
          <w:sz w:val="22"/>
        </w:rPr>
        <w:t xml:space="preserve">　理事長は、前項の規定による書類を受理した場合は、助成事業の遂行上必要と認めたときは、前金払いをすることができる。</w:t>
      </w:r>
    </w:p>
    <w:p w:rsidR="00026BCA" w:rsidRDefault="00230375">
      <w:pPr>
        <w:rPr>
          <w:sz w:val="22"/>
        </w:rPr>
      </w:pPr>
      <w:r>
        <w:rPr>
          <w:rFonts w:hint="eastAsia"/>
          <w:sz w:val="22"/>
        </w:rPr>
        <w:t>（補足）</w:t>
      </w:r>
    </w:p>
    <w:p w:rsidR="002F2B61" w:rsidRDefault="00230375">
      <w:pPr>
        <w:rPr>
          <w:sz w:val="22"/>
        </w:rPr>
      </w:pPr>
      <w:r>
        <w:rPr>
          <w:rFonts w:hint="eastAsia"/>
          <w:sz w:val="22"/>
        </w:rPr>
        <w:t>第</w:t>
      </w:r>
      <w:r>
        <w:rPr>
          <w:rFonts w:hint="eastAsia"/>
          <w:sz w:val="22"/>
        </w:rPr>
        <w:t>13</w:t>
      </w:r>
      <w:r>
        <w:rPr>
          <w:rFonts w:hint="eastAsia"/>
          <w:sz w:val="22"/>
        </w:rPr>
        <w:t>条　この要綱に定めるもののほか、必要な事項は理事長が別に定める。</w:t>
      </w:r>
    </w:p>
    <w:p w:rsidR="00230375" w:rsidRDefault="00230375">
      <w:pPr>
        <w:rPr>
          <w:sz w:val="22"/>
        </w:rPr>
      </w:pPr>
    </w:p>
    <w:p w:rsidR="00230375" w:rsidRPr="003C6636" w:rsidRDefault="00230375">
      <w:pPr>
        <w:rPr>
          <w:sz w:val="22"/>
        </w:rPr>
      </w:pPr>
    </w:p>
    <w:p w:rsidR="00026BCA" w:rsidRPr="003C6636" w:rsidRDefault="00026BCA">
      <w:pPr>
        <w:rPr>
          <w:sz w:val="22"/>
        </w:rPr>
      </w:pPr>
      <w:r w:rsidRPr="003C6636">
        <w:rPr>
          <w:rFonts w:hint="eastAsia"/>
          <w:sz w:val="22"/>
        </w:rPr>
        <w:t xml:space="preserve">　附　則</w:t>
      </w:r>
    </w:p>
    <w:p w:rsidR="00026BCA" w:rsidRDefault="00026BCA" w:rsidP="00D55CD2">
      <w:pPr>
        <w:ind w:firstLineChars="200" w:firstLine="440"/>
        <w:rPr>
          <w:sz w:val="22"/>
        </w:rPr>
      </w:pPr>
      <w:r w:rsidRPr="003C6636">
        <w:rPr>
          <w:rFonts w:hint="eastAsia"/>
          <w:sz w:val="22"/>
        </w:rPr>
        <w:t>この要綱は、平成</w:t>
      </w:r>
      <w:r w:rsidRPr="003C6636">
        <w:rPr>
          <w:rFonts w:hint="eastAsia"/>
          <w:sz w:val="22"/>
        </w:rPr>
        <w:t>3</w:t>
      </w:r>
      <w:r w:rsidRPr="003C6636">
        <w:rPr>
          <w:rFonts w:hint="eastAsia"/>
          <w:sz w:val="22"/>
        </w:rPr>
        <w:t>年</w:t>
      </w:r>
      <w:r w:rsidRPr="003C6636">
        <w:rPr>
          <w:rFonts w:hint="eastAsia"/>
          <w:sz w:val="22"/>
        </w:rPr>
        <w:t>10</w:t>
      </w:r>
      <w:r w:rsidRPr="003C6636">
        <w:rPr>
          <w:rFonts w:hint="eastAsia"/>
          <w:sz w:val="22"/>
        </w:rPr>
        <w:t>月</w:t>
      </w:r>
      <w:r w:rsidRPr="003C6636">
        <w:rPr>
          <w:rFonts w:hint="eastAsia"/>
          <w:sz w:val="22"/>
        </w:rPr>
        <w:t>30</w:t>
      </w:r>
      <w:r w:rsidRPr="003C6636">
        <w:rPr>
          <w:rFonts w:hint="eastAsia"/>
          <w:sz w:val="22"/>
        </w:rPr>
        <w:t>日から施行し、平成</w:t>
      </w:r>
      <w:r w:rsidRPr="003C6636">
        <w:rPr>
          <w:rFonts w:hint="eastAsia"/>
          <w:sz w:val="22"/>
        </w:rPr>
        <w:t>3</w:t>
      </w:r>
      <w:r w:rsidRPr="003C6636">
        <w:rPr>
          <w:rFonts w:hint="eastAsia"/>
          <w:sz w:val="22"/>
        </w:rPr>
        <w:t>年度事業から適用する。</w:t>
      </w:r>
    </w:p>
    <w:p w:rsidR="00D55CD2" w:rsidRDefault="00D55CD2">
      <w:pPr>
        <w:rPr>
          <w:sz w:val="22"/>
        </w:rPr>
      </w:pPr>
      <w:r>
        <w:rPr>
          <w:rFonts w:hint="eastAsia"/>
          <w:sz w:val="22"/>
        </w:rPr>
        <w:t xml:space="preserve">　附　則</w:t>
      </w:r>
    </w:p>
    <w:p w:rsidR="00D55CD2" w:rsidRDefault="00D55CD2">
      <w:pPr>
        <w:rPr>
          <w:sz w:val="22"/>
        </w:rPr>
      </w:pPr>
      <w:r>
        <w:rPr>
          <w:rFonts w:hint="eastAsia"/>
          <w:sz w:val="22"/>
        </w:rPr>
        <w:t xml:space="preserve">　　この要綱は、平成２６年４月１日から適用する。</w:t>
      </w:r>
    </w:p>
    <w:p w:rsidR="004524FF" w:rsidRDefault="004524FF">
      <w:pPr>
        <w:rPr>
          <w:sz w:val="22"/>
        </w:rPr>
      </w:pPr>
      <w:bookmarkStart w:id="0" w:name="_GoBack"/>
      <w:bookmarkEnd w:id="0"/>
    </w:p>
    <w:p w:rsidR="004524FF" w:rsidRDefault="004524FF">
      <w:pPr>
        <w:rPr>
          <w:sz w:val="22"/>
        </w:rPr>
      </w:pPr>
      <w:r>
        <w:rPr>
          <w:rFonts w:hint="eastAsia"/>
          <w:sz w:val="22"/>
        </w:rPr>
        <w:t>別表（第</w:t>
      </w:r>
      <w:r>
        <w:rPr>
          <w:rFonts w:hint="eastAsia"/>
          <w:sz w:val="22"/>
        </w:rPr>
        <w:t>3</w:t>
      </w:r>
      <w:r>
        <w:rPr>
          <w:rFonts w:hint="eastAsia"/>
          <w:sz w:val="22"/>
        </w:rPr>
        <w:t>条関係）</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0"/>
        <w:gridCol w:w="6030"/>
      </w:tblGrid>
      <w:tr w:rsidR="004524FF" w:rsidTr="004524FF">
        <w:trPr>
          <w:trHeight w:val="645"/>
        </w:trPr>
        <w:tc>
          <w:tcPr>
            <w:tcW w:w="2850" w:type="dxa"/>
            <w:vAlign w:val="center"/>
          </w:tcPr>
          <w:p w:rsidR="004524FF" w:rsidRDefault="004524FF" w:rsidP="004524FF">
            <w:pPr>
              <w:jc w:val="center"/>
              <w:rPr>
                <w:sz w:val="22"/>
              </w:rPr>
            </w:pPr>
            <w:r>
              <w:rPr>
                <w:rFonts w:hint="eastAsia"/>
                <w:sz w:val="22"/>
              </w:rPr>
              <w:t>区　　分</w:t>
            </w:r>
          </w:p>
        </w:tc>
        <w:tc>
          <w:tcPr>
            <w:tcW w:w="6030" w:type="dxa"/>
            <w:vAlign w:val="center"/>
          </w:tcPr>
          <w:p w:rsidR="004524FF" w:rsidRDefault="004524FF" w:rsidP="004524FF">
            <w:pPr>
              <w:jc w:val="center"/>
              <w:rPr>
                <w:sz w:val="22"/>
              </w:rPr>
            </w:pPr>
            <w:r>
              <w:rPr>
                <w:rFonts w:hint="eastAsia"/>
                <w:sz w:val="22"/>
              </w:rPr>
              <w:t>事業内容</w:t>
            </w:r>
          </w:p>
        </w:tc>
      </w:tr>
      <w:tr w:rsidR="004524FF" w:rsidTr="004524FF">
        <w:trPr>
          <w:trHeight w:val="840"/>
        </w:trPr>
        <w:tc>
          <w:tcPr>
            <w:tcW w:w="2850" w:type="dxa"/>
          </w:tcPr>
          <w:p w:rsidR="004524FF" w:rsidRDefault="008348EA">
            <w:pPr>
              <w:rPr>
                <w:sz w:val="22"/>
              </w:rPr>
            </w:pPr>
            <w:r>
              <w:rPr>
                <w:rFonts w:hint="eastAsia"/>
                <w:sz w:val="22"/>
              </w:rPr>
              <w:t>社会福祉</w:t>
            </w:r>
            <w:r w:rsidR="00230375">
              <w:rPr>
                <w:rFonts w:hint="eastAsia"/>
                <w:sz w:val="22"/>
              </w:rPr>
              <w:t>団体等の</w:t>
            </w:r>
            <w:r>
              <w:rPr>
                <w:rFonts w:hint="eastAsia"/>
                <w:sz w:val="22"/>
              </w:rPr>
              <w:t>活動に対する助成</w:t>
            </w:r>
          </w:p>
        </w:tc>
        <w:tc>
          <w:tcPr>
            <w:tcW w:w="6030" w:type="dxa"/>
          </w:tcPr>
          <w:p w:rsidR="00230375" w:rsidRPr="00230375" w:rsidRDefault="00230375" w:rsidP="00230375">
            <w:pPr>
              <w:rPr>
                <w:rFonts w:asciiTheme="minorEastAsia" w:hAnsiTheme="minorEastAsia" w:cs="ＭＳ Ｐゴシック"/>
                <w:kern w:val="0"/>
                <w:sz w:val="22"/>
                <w:bdr w:val="none" w:sz="0" w:space="0" w:color="auto" w:frame="1"/>
              </w:rPr>
            </w:pPr>
            <w:r w:rsidRPr="00230375">
              <w:rPr>
                <w:rFonts w:asciiTheme="minorEastAsia" w:hAnsiTheme="minorEastAsia" w:cs="ＭＳ Ｐゴシック" w:hint="eastAsia"/>
                <w:kern w:val="0"/>
                <w:sz w:val="22"/>
                <w:bdr w:val="none" w:sz="0" w:space="0" w:color="auto" w:frame="1"/>
              </w:rPr>
              <w:t>(1)</w:t>
            </w:r>
            <w:r w:rsidRPr="00230375">
              <w:rPr>
                <w:rFonts w:asciiTheme="minorEastAsia" w:hAnsiTheme="minorEastAsia" w:cs="ＭＳ Ｐゴシック"/>
                <w:kern w:val="0"/>
                <w:sz w:val="22"/>
                <w:bdr w:val="none" w:sz="0" w:space="0" w:color="auto" w:frame="1"/>
              </w:rPr>
              <w:t>社会福祉施設を拠点とした在宅福祉活動</w:t>
            </w:r>
            <w:r w:rsidRPr="00230375">
              <w:rPr>
                <w:rFonts w:asciiTheme="minorEastAsia" w:hAnsiTheme="minorEastAsia" w:cs="ＭＳ Ｐゴシック" w:hint="eastAsia"/>
                <w:kern w:val="0"/>
                <w:sz w:val="22"/>
                <w:bdr w:val="none" w:sz="0" w:space="0" w:color="auto" w:frame="1"/>
              </w:rPr>
              <w:t>及び</w:t>
            </w:r>
            <w:r w:rsidRPr="00230375">
              <w:rPr>
                <w:rFonts w:asciiTheme="minorEastAsia" w:hAnsiTheme="minorEastAsia" w:cs="ＭＳ Ｐゴシック"/>
                <w:kern w:val="0"/>
                <w:sz w:val="22"/>
                <w:bdr w:val="none" w:sz="0" w:space="0" w:color="auto" w:frame="1"/>
              </w:rPr>
              <w:t>地域福祉活動に必要な経費で、他制度で助成対象とならない事業</w:t>
            </w:r>
          </w:p>
          <w:p w:rsidR="00C805B0" w:rsidRPr="00230375" w:rsidRDefault="00230375" w:rsidP="00230375">
            <w:pPr>
              <w:rPr>
                <w:sz w:val="22"/>
              </w:rPr>
            </w:pPr>
            <w:r w:rsidRPr="00230375">
              <w:rPr>
                <w:rFonts w:asciiTheme="minorEastAsia" w:hAnsiTheme="minorEastAsia" w:cs="ＭＳ Ｐゴシック" w:hint="eastAsia"/>
                <w:kern w:val="0"/>
                <w:sz w:val="22"/>
                <w:bdr w:val="none" w:sz="0" w:space="0" w:color="auto" w:frame="1"/>
              </w:rPr>
              <w:t>(2)</w:t>
            </w:r>
            <w:r w:rsidRPr="00230375">
              <w:rPr>
                <w:rFonts w:asciiTheme="minorEastAsia" w:hAnsiTheme="minorEastAsia" w:cs="ＭＳ Ｐゴシック"/>
                <w:kern w:val="0"/>
                <w:sz w:val="22"/>
                <w:bdr w:val="none" w:sz="0" w:space="0" w:color="auto" w:frame="1"/>
              </w:rPr>
              <w:t>在宅福祉活動及び地域福祉の増進等、社会福祉の増進を図るために行う福祉活動</w:t>
            </w:r>
            <w:r w:rsidRPr="00230375">
              <w:rPr>
                <w:rFonts w:asciiTheme="minorEastAsia" w:hAnsiTheme="minorEastAsia" w:cs="ＭＳ Ｐゴシック"/>
                <w:kern w:val="0"/>
                <w:sz w:val="22"/>
                <w:bdr w:val="none" w:sz="0" w:space="0" w:color="auto" w:frame="1"/>
              </w:rPr>
              <w:br/>
            </w:r>
            <w:r w:rsidRPr="00230375">
              <w:rPr>
                <w:rFonts w:asciiTheme="minorEastAsia" w:hAnsiTheme="minorEastAsia" w:cs="ＭＳ Ｐゴシック" w:hint="eastAsia"/>
                <w:kern w:val="0"/>
                <w:sz w:val="22"/>
                <w:bdr w:val="none" w:sz="0" w:space="0" w:color="auto" w:frame="1"/>
              </w:rPr>
              <w:t>(3)</w:t>
            </w:r>
            <w:r w:rsidRPr="00230375">
              <w:rPr>
                <w:rFonts w:asciiTheme="minorEastAsia" w:hAnsiTheme="minorEastAsia" w:cs="ＭＳ Ｐゴシック"/>
                <w:kern w:val="0"/>
                <w:sz w:val="22"/>
                <w:bdr w:val="none" w:sz="0" w:space="0" w:color="auto" w:frame="1"/>
              </w:rPr>
              <w:t>高齢化社会に向けて健康維持の方法や日常生活に便宜を図るために行う福祉活動</w:t>
            </w:r>
            <w:r w:rsidRPr="00230375">
              <w:rPr>
                <w:rFonts w:asciiTheme="minorEastAsia" w:hAnsiTheme="minorEastAsia" w:cs="ＭＳ Ｐゴシック"/>
                <w:kern w:val="0"/>
                <w:sz w:val="22"/>
                <w:bdr w:val="none" w:sz="0" w:space="0" w:color="auto" w:frame="1"/>
              </w:rPr>
              <w:br/>
            </w:r>
            <w:r w:rsidRPr="00230375">
              <w:rPr>
                <w:rFonts w:asciiTheme="minorEastAsia" w:hAnsiTheme="minorEastAsia" w:cs="ＭＳ Ｐゴシック" w:hint="eastAsia"/>
                <w:kern w:val="0"/>
                <w:sz w:val="22"/>
                <w:bdr w:val="none" w:sz="0" w:space="0" w:color="auto" w:frame="1"/>
              </w:rPr>
              <w:t>(4)</w:t>
            </w:r>
            <w:r w:rsidRPr="00230375">
              <w:rPr>
                <w:rFonts w:asciiTheme="minorEastAsia" w:hAnsiTheme="minorEastAsia" w:cs="ＭＳ Ｐゴシック"/>
                <w:kern w:val="0"/>
                <w:sz w:val="22"/>
                <w:bdr w:val="none" w:sz="0" w:space="0" w:color="auto" w:frame="1"/>
              </w:rPr>
              <w:t>児童の健全育成に寄与する福祉活動</w:t>
            </w:r>
            <w:r w:rsidRPr="00230375">
              <w:rPr>
                <w:rFonts w:asciiTheme="minorEastAsia" w:hAnsiTheme="minorEastAsia" w:cs="ＭＳ Ｐゴシック"/>
                <w:kern w:val="0"/>
                <w:sz w:val="22"/>
                <w:bdr w:val="none" w:sz="0" w:space="0" w:color="auto" w:frame="1"/>
              </w:rPr>
              <w:br/>
            </w:r>
            <w:r w:rsidRPr="00230375">
              <w:rPr>
                <w:rFonts w:asciiTheme="minorEastAsia" w:hAnsiTheme="minorEastAsia" w:cs="ＭＳ Ｐゴシック" w:hint="eastAsia"/>
                <w:kern w:val="0"/>
                <w:sz w:val="22"/>
                <w:bdr w:val="none" w:sz="0" w:space="0" w:color="auto" w:frame="1"/>
              </w:rPr>
              <w:t>(5)</w:t>
            </w:r>
            <w:r w:rsidRPr="00230375">
              <w:rPr>
                <w:rFonts w:asciiTheme="minorEastAsia" w:hAnsiTheme="minorEastAsia" w:cs="ＭＳ Ｐゴシック"/>
                <w:kern w:val="0"/>
                <w:sz w:val="22"/>
                <w:bdr w:val="none" w:sz="0" w:space="0" w:color="auto" w:frame="1"/>
              </w:rPr>
              <w:t>社会福祉に関する研修及び講習会の開催または受講</w:t>
            </w:r>
          </w:p>
        </w:tc>
      </w:tr>
      <w:tr w:rsidR="004524FF" w:rsidTr="004524FF">
        <w:trPr>
          <w:trHeight w:val="960"/>
        </w:trPr>
        <w:tc>
          <w:tcPr>
            <w:tcW w:w="2850" w:type="dxa"/>
          </w:tcPr>
          <w:p w:rsidR="004524FF" w:rsidRDefault="00230375" w:rsidP="00230375">
            <w:pPr>
              <w:rPr>
                <w:sz w:val="22"/>
              </w:rPr>
            </w:pPr>
            <w:r>
              <w:rPr>
                <w:rFonts w:hint="eastAsia"/>
                <w:sz w:val="22"/>
              </w:rPr>
              <w:t>社会福祉施設の整備に対</w:t>
            </w:r>
            <w:r w:rsidR="008348EA">
              <w:rPr>
                <w:rFonts w:hint="eastAsia"/>
                <w:sz w:val="22"/>
              </w:rPr>
              <w:t>する助成</w:t>
            </w:r>
          </w:p>
        </w:tc>
        <w:tc>
          <w:tcPr>
            <w:tcW w:w="6030" w:type="dxa"/>
          </w:tcPr>
          <w:p w:rsidR="004524FF" w:rsidRPr="008348EA" w:rsidRDefault="008348EA" w:rsidP="008348EA">
            <w:pPr>
              <w:pStyle w:val="ab"/>
              <w:numPr>
                <w:ilvl w:val="0"/>
                <w:numId w:val="1"/>
              </w:numPr>
              <w:ind w:leftChars="0"/>
              <w:rPr>
                <w:sz w:val="22"/>
              </w:rPr>
            </w:pPr>
            <w:r w:rsidRPr="008348EA">
              <w:rPr>
                <w:rFonts w:hint="eastAsia"/>
                <w:sz w:val="22"/>
              </w:rPr>
              <w:t>社会福祉施設を拠点とした公的制度に寄らない在宅福祉活動に必要な機材や器具で、他制度で助成対象とならない施設の整備事業</w:t>
            </w:r>
          </w:p>
          <w:p w:rsidR="008348EA" w:rsidRPr="008348EA" w:rsidRDefault="008348EA" w:rsidP="008348EA">
            <w:pPr>
              <w:pStyle w:val="ab"/>
              <w:numPr>
                <w:ilvl w:val="0"/>
                <w:numId w:val="1"/>
              </w:numPr>
              <w:ind w:leftChars="0"/>
              <w:rPr>
                <w:sz w:val="22"/>
              </w:rPr>
            </w:pPr>
            <w:r>
              <w:rPr>
                <w:rFonts w:hint="eastAsia"/>
                <w:sz w:val="22"/>
              </w:rPr>
              <w:t>入所者の危</w:t>
            </w:r>
            <w:r w:rsidR="00230375">
              <w:rPr>
                <w:rFonts w:hint="eastAsia"/>
                <w:sz w:val="22"/>
              </w:rPr>
              <w:t>険防止等のための修繕や施設整備で、他制度の助成対象とならない事業</w:t>
            </w:r>
          </w:p>
        </w:tc>
      </w:tr>
    </w:tbl>
    <w:p w:rsidR="004524FF" w:rsidRPr="003C6636" w:rsidRDefault="004524FF">
      <w:pPr>
        <w:rPr>
          <w:sz w:val="22"/>
        </w:rPr>
      </w:pPr>
    </w:p>
    <w:sectPr w:rsidR="004524FF" w:rsidRPr="003C6636" w:rsidSect="000A67FF">
      <w:pgSz w:w="11906" w:h="16838"/>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AED" w:rsidRDefault="000E3AED" w:rsidP="007A273E">
      <w:r>
        <w:separator/>
      </w:r>
    </w:p>
  </w:endnote>
  <w:endnote w:type="continuationSeparator" w:id="0">
    <w:p w:rsidR="000E3AED" w:rsidRDefault="000E3AED" w:rsidP="007A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AED" w:rsidRDefault="000E3AED" w:rsidP="007A273E">
      <w:r>
        <w:separator/>
      </w:r>
    </w:p>
  </w:footnote>
  <w:footnote w:type="continuationSeparator" w:id="0">
    <w:p w:rsidR="000E3AED" w:rsidRDefault="000E3AED" w:rsidP="007A2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B224B"/>
    <w:multiLevelType w:val="hybridMultilevel"/>
    <w:tmpl w:val="2F68FBEE"/>
    <w:lvl w:ilvl="0" w:tplc="80802B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5035E91"/>
    <w:multiLevelType w:val="hybridMultilevel"/>
    <w:tmpl w:val="DC5692F0"/>
    <w:lvl w:ilvl="0" w:tplc="19D2FE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3E"/>
    <w:rsid w:val="00003B64"/>
    <w:rsid w:val="00026BCA"/>
    <w:rsid w:val="00084D18"/>
    <w:rsid w:val="000A28F2"/>
    <w:rsid w:val="000A67FF"/>
    <w:rsid w:val="000E3AED"/>
    <w:rsid w:val="001346E6"/>
    <w:rsid w:val="001C5214"/>
    <w:rsid w:val="002205C8"/>
    <w:rsid w:val="00230375"/>
    <w:rsid w:val="00233808"/>
    <w:rsid w:val="002B2420"/>
    <w:rsid w:val="002C33A0"/>
    <w:rsid w:val="002E15FA"/>
    <w:rsid w:val="002F2B61"/>
    <w:rsid w:val="00307BC5"/>
    <w:rsid w:val="00334C87"/>
    <w:rsid w:val="003A0D79"/>
    <w:rsid w:val="003B0BD1"/>
    <w:rsid w:val="003C6636"/>
    <w:rsid w:val="004524FF"/>
    <w:rsid w:val="004E2B79"/>
    <w:rsid w:val="00526CFA"/>
    <w:rsid w:val="0054439C"/>
    <w:rsid w:val="00550904"/>
    <w:rsid w:val="0065284E"/>
    <w:rsid w:val="006D243A"/>
    <w:rsid w:val="007438AB"/>
    <w:rsid w:val="007A273E"/>
    <w:rsid w:val="008348EA"/>
    <w:rsid w:val="00943BFF"/>
    <w:rsid w:val="009C467C"/>
    <w:rsid w:val="009C7840"/>
    <w:rsid w:val="00AD7D31"/>
    <w:rsid w:val="00B8781A"/>
    <w:rsid w:val="00B87DFE"/>
    <w:rsid w:val="00BD39B8"/>
    <w:rsid w:val="00BF201A"/>
    <w:rsid w:val="00C805B0"/>
    <w:rsid w:val="00C9365C"/>
    <w:rsid w:val="00D55CD2"/>
    <w:rsid w:val="00DE2293"/>
    <w:rsid w:val="00FB2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7438A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7438AB"/>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7438A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7438AB"/>
    <w:pPr>
      <w:keepNext/>
      <w:ind w:leftChars="400" w:left="400"/>
      <w:outlineLvl w:val="3"/>
    </w:pPr>
    <w:rPr>
      <w:b/>
      <w:bCs/>
    </w:rPr>
  </w:style>
  <w:style w:type="paragraph" w:styleId="5">
    <w:name w:val="heading 5"/>
    <w:basedOn w:val="a"/>
    <w:next w:val="a"/>
    <w:link w:val="50"/>
    <w:uiPriority w:val="9"/>
    <w:semiHidden/>
    <w:unhideWhenUsed/>
    <w:qFormat/>
    <w:rsid w:val="007438AB"/>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7438AB"/>
    <w:pPr>
      <w:keepNext/>
      <w:ind w:leftChars="800" w:left="800"/>
      <w:outlineLvl w:val="5"/>
    </w:pPr>
    <w:rPr>
      <w:b/>
      <w:bCs/>
    </w:rPr>
  </w:style>
  <w:style w:type="paragraph" w:styleId="7">
    <w:name w:val="heading 7"/>
    <w:basedOn w:val="a"/>
    <w:next w:val="a"/>
    <w:link w:val="70"/>
    <w:uiPriority w:val="9"/>
    <w:semiHidden/>
    <w:unhideWhenUsed/>
    <w:qFormat/>
    <w:rsid w:val="007438AB"/>
    <w:pPr>
      <w:keepNext/>
      <w:ind w:leftChars="800" w:left="800"/>
      <w:outlineLvl w:val="6"/>
    </w:pPr>
  </w:style>
  <w:style w:type="paragraph" w:styleId="8">
    <w:name w:val="heading 8"/>
    <w:basedOn w:val="a"/>
    <w:next w:val="a"/>
    <w:link w:val="80"/>
    <w:uiPriority w:val="9"/>
    <w:semiHidden/>
    <w:unhideWhenUsed/>
    <w:qFormat/>
    <w:rsid w:val="007438AB"/>
    <w:pPr>
      <w:keepNext/>
      <w:ind w:leftChars="1200" w:left="1200"/>
      <w:outlineLvl w:val="7"/>
    </w:pPr>
  </w:style>
  <w:style w:type="paragraph" w:styleId="9">
    <w:name w:val="heading 9"/>
    <w:basedOn w:val="a"/>
    <w:next w:val="a"/>
    <w:link w:val="90"/>
    <w:uiPriority w:val="9"/>
    <w:semiHidden/>
    <w:unhideWhenUsed/>
    <w:qFormat/>
    <w:rsid w:val="007438AB"/>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438AB"/>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7438AB"/>
    <w:rPr>
      <w:rFonts w:asciiTheme="majorHAnsi" w:eastAsiaTheme="majorEastAsia" w:hAnsiTheme="majorHAnsi" w:cstheme="majorBidi"/>
    </w:rPr>
  </w:style>
  <w:style w:type="character" w:customStyle="1" w:styleId="30">
    <w:name w:val="見出し 3 (文字)"/>
    <w:basedOn w:val="a0"/>
    <w:link w:val="3"/>
    <w:uiPriority w:val="9"/>
    <w:semiHidden/>
    <w:rsid w:val="007438AB"/>
    <w:rPr>
      <w:rFonts w:asciiTheme="majorHAnsi" w:eastAsiaTheme="majorEastAsia" w:hAnsiTheme="majorHAnsi" w:cstheme="majorBidi"/>
    </w:rPr>
  </w:style>
  <w:style w:type="character" w:customStyle="1" w:styleId="40">
    <w:name w:val="見出し 4 (文字)"/>
    <w:basedOn w:val="a0"/>
    <w:link w:val="4"/>
    <w:uiPriority w:val="9"/>
    <w:semiHidden/>
    <w:rsid w:val="007438AB"/>
    <w:rPr>
      <w:b/>
      <w:bCs/>
    </w:rPr>
  </w:style>
  <w:style w:type="character" w:customStyle="1" w:styleId="50">
    <w:name w:val="見出し 5 (文字)"/>
    <w:basedOn w:val="a0"/>
    <w:link w:val="5"/>
    <w:uiPriority w:val="9"/>
    <w:semiHidden/>
    <w:rsid w:val="007438AB"/>
    <w:rPr>
      <w:rFonts w:asciiTheme="majorHAnsi" w:eastAsiaTheme="majorEastAsia" w:hAnsiTheme="majorHAnsi" w:cstheme="majorBidi"/>
    </w:rPr>
  </w:style>
  <w:style w:type="character" w:customStyle="1" w:styleId="60">
    <w:name w:val="見出し 6 (文字)"/>
    <w:basedOn w:val="a0"/>
    <w:link w:val="6"/>
    <w:uiPriority w:val="9"/>
    <w:semiHidden/>
    <w:rsid w:val="007438AB"/>
    <w:rPr>
      <w:b/>
      <w:bCs/>
    </w:rPr>
  </w:style>
  <w:style w:type="character" w:customStyle="1" w:styleId="70">
    <w:name w:val="見出し 7 (文字)"/>
    <w:basedOn w:val="a0"/>
    <w:link w:val="7"/>
    <w:uiPriority w:val="9"/>
    <w:semiHidden/>
    <w:rsid w:val="007438AB"/>
  </w:style>
  <w:style w:type="character" w:customStyle="1" w:styleId="80">
    <w:name w:val="見出し 8 (文字)"/>
    <w:basedOn w:val="a0"/>
    <w:link w:val="8"/>
    <w:uiPriority w:val="9"/>
    <w:semiHidden/>
    <w:rsid w:val="007438AB"/>
  </w:style>
  <w:style w:type="character" w:customStyle="1" w:styleId="90">
    <w:name w:val="見出し 9 (文字)"/>
    <w:basedOn w:val="a0"/>
    <w:link w:val="9"/>
    <w:uiPriority w:val="9"/>
    <w:semiHidden/>
    <w:rsid w:val="007438AB"/>
  </w:style>
  <w:style w:type="paragraph" w:styleId="a3">
    <w:name w:val="caption"/>
    <w:basedOn w:val="a"/>
    <w:next w:val="a"/>
    <w:uiPriority w:val="35"/>
    <w:semiHidden/>
    <w:unhideWhenUsed/>
    <w:qFormat/>
    <w:rsid w:val="007438AB"/>
    <w:rPr>
      <w:b/>
      <w:bCs/>
      <w:szCs w:val="21"/>
    </w:rPr>
  </w:style>
  <w:style w:type="paragraph" w:styleId="a4">
    <w:name w:val="Title"/>
    <w:basedOn w:val="a"/>
    <w:next w:val="a"/>
    <w:link w:val="a5"/>
    <w:uiPriority w:val="10"/>
    <w:qFormat/>
    <w:rsid w:val="007438AB"/>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7438AB"/>
    <w:rPr>
      <w:rFonts w:asciiTheme="majorHAnsi" w:eastAsia="ＭＳ ゴシック" w:hAnsiTheme="majorHAnsi" w:cstheme="majorBidi"/>
      <w:sz w:val="32"/>
      <w:szCs w:val="32"/>
    </w:rPr>
  </w:style>
  <w:style w:type="paragraph" w:styleId="a6">
    <w:name w:val="Subtitle"/>
    <w:basedOn w:val="a"/>
    <w:next w:val="a"/>
    <w:link w:val="a7"/>
    <w:uiPriority w:val="11"/>
    <w:qFormat/>
    <w:rsid w:val="007438AB"/>
    <w:pPr>
      <w:jc w:val="center"/>
      <w:outlineLvl w:val="1"/>
    </w:pPr>
    <w:rPr>
      <w:rFonts w:asciiTheme="majorHAnsi" w:eastAsia="ＭＳ ゴシック" w:hAnsiTheme="majorHAnsi" w:cstheme="majorBidi"/>
      <w:sz w:val="24"/>
      <w:szCs w:val="24"/>
    </w:rPr>
  </w:style>
  <w:style w:type="character" w:customStyle="1" w:styleId="a7">
    <w:name w:val="副題 (文字)"/>
    <w:basedOn w:val="a0"/>
    <w:link w:val="a6"/>
    <w:uiPriority w:val="11"/>
    <w:rsid w:val="007438AB"/>
    <w:rPr>
      <w:rFonts w:asciiTheme="majorHAnsi" w:eastAsia="ＭＳ ゴシック" w:hAnsiTheme="majorHAnsi" w:cstheme="majorBidi"/>
      <w:sz w:val="24"/>
      <w:szCs w:val="24"/>
    </w:rPr>
  </w:style>
  <w:style w:type="character" w:styleId="a8">
    <w:name w:val="Strong"/>
    <w:basedOn w:val="a0"/>
    <w:uiPriority w:val="22"/>
    <w:qFormat/>
    <w:rsid w:val="007438AB"/>
    <w:rPr>
      <w:b/>
      <w:bCs/>
    </w:rPr>
  </w:style>
  <w:style w:type="character" w:styleId="a9">
    <w:name w:val="Emphasis"/>
    <w:basedOn w:val="a0"/>
    <w:uiPriority w:val="20"/>
    <w:qFormat/>
    <w:rsid w:val="007438AB"/>
    <w:rPr>
      <w:i/>
      <w:iCs/>
    </w:rPr>
  </w:style>
  <w:style w:type="paragraph" w:styleId="aa">
    <w:name w:val="No Spacing"/>
    <w:basedOn w:val="a"/>
    <w:uiPriority w:val="1"/>
    <w:qFormat/>
    <w:rsid w:val="007438AB"/>
  </w:style>
  <w:style w:type="paragraph" w:styleId="ab">
    <w:name w:val="List Paragraph"/>
    <w:basedOn w:val="a"/>
    <w:uiPriority w:val="34"/>
    <w:qFormat/>
    <w:rsid w:val="007438AB"/>
    <w:pPr>
      <w:ind w:leftChars="400" w:left="840"/>
    </w:pPr>
  </w:style>
  <w:style w:type="paragraph" w:styleId="ac">
    <w:name w:val="Quote"/>
    <w:basedOn w:val="a"/>
    <w:next w:val="a"/>
    <w:link w:val="ad"/>
    <w:uiPriority w:val="29"/>
    <w:qFormat/>
    <w:rsid w:val="007438AB"/>
    <w:rPr>
      <w:i/>
      <w:iCs/>
      <w:color w:val="000000" w:themeColor="text1"/>
    </w:rPr>
  </w:style>
  <w:style w:type="character" w:customStyle="1" w:styleId="ad">
    <w:name w:val="引用文 (文字)"/>
    <w:basedOn w:val="a0"/>
    <w:link w:val="ac"/>
    <w:uiPriority w:val="29"/>
    <w:rsid w:val="007438AB"/>
    <w:rPr>
      <w:i/>
      <w:iCs/>
      <w:color w:val="000000" w:themeColor="text1"/>
    </w:rPr>
  </w:style>
  <w:style w:type="paragraph" w:styleId="21">
    <w:name w:val="Intense Quote"/>
    <w:basedOn w:val="a"/>
    <w:next w:val="a"/>
    <w:link w:val="22"/>
    <w:uiPriority w:val="30"/>
    <w:qFormat/>
    <w:rsid w:val="007438AB"/>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7438AB"/>
    <w:rPr>
      <w:b/>
      <w:bCs/>
      <w:i/>
      <w:iCs/>
      <w:color w:val="4F81BD" w:themeColor="accent1"/>
    </w:rPr>
  </w:style>
  <w:style w:type="character" w:styleId="ae">
    <w:name w:val="Subtle Emphasis"/>
    <w:uiPriority w:val="19"/>
    <w:qFormat/>
    <w:rsid w:val="007438AB"/>
    <w:rPr>
      <w:i/>
      <w:iCs/>
      <w:color w:val="808080" w:themeColor="text1" w:themeTint="7F"/>
    </w:rPr>
  </w:style>
  <w:style w:type="character" w:styleId="23">
    <w:name w:val="Intense Emphasis"/>
    <w:basedOn w:val="a0"/>
    <w:uiPriority w:val="21"/>
    <w:qFormat/>
    <w:rsid w:val="007438AB"/>
    <w:rPr>
      <w:b/>
      <w:bCs/>
      <w:i/>
      <w:iCs/>
      <w:color w:val="4F81BD" w:themeColor="accent1"/>
    </w:rPr>
  </w:style>
  <w:style w:type="character" w:styleId="af">
    <w:name w:val="Subtle Reference"/>
    <w:basedOn w:val="a0"/>
    <w:uiPriority w:val="31"/>
    <w:qFormat/>
    <w:rsid w:val="007438AB"/>
    <w:rPr>
      <w:smallCaps/>
      <w:color w:val="C0504D" w:themeColor="accent2"/>
      <w:u w:val="single"/>
    </w:rPr>
  </w:style>
  <w:style w:type="character" w:styleId="24">
    <w:name w:val="Intense Reference"/>
    <w:basedOn w:val="a0"/>
    <w:uiPriority w:val="32"/>
    <w:qFormat/>
    <w:rsid w:val="007438AB"/>
    <w:rPr>
      <w:b/>
      <w:bCs/>
      <w:smallCaps/>
      <w:color w:val="C0504D" w:themeColor="accent2"/>
      <w:spacing w:val="5"/>
      <w:u w:val="single"/>
    </w:rPr>
  </w:style>
  <w:style w:type="character" w:styleId="af0">
    <w:name w:val="Book Title"/>
    <w:basedOn w:val="a0"/>
    <w:uiPriority w:val="33"/>
    <w:qFormat/>
    <w:rsid w:val="007438AB"/>
    <w:rPr>
      <w:b/>
      <w:bCs/>
      <w:smallCaps/>
      <w:spacing w:val="5"/>
    </w:rPr>
  </w:style>
  <w:style w:type="paragraph" w:styleId="af1">
    <w:name w:val="TOC Heading"/>
    <w:basedOn w:val="1"/>
    <w:next w:val="a"/>
    <w:uiPriority w:val="39"/>
    <w:semiHidden/>
    <w:unhideWhenUsed/>
    <w:qFormat/>
    <w:rsid w:val="007438AB"/>
    <w:pPr>
      <w:outlineLvl w:val="9"/>
    </w:pPr>
  </w:style>
  <w:style w:type="paragraph" w:styleId="af2">
    <w:name w:val="header"/>
    <w:basedOn w:val="a"/>
    <w:link w:val="af3"/>
    <w:uiPriority w:val="99"/>
    <w:unhideWhenUsed/>
    <w:rsid w:val="007A273E"/>
    <w:pPr>
      <w:tabs>
        <w:tab w:val="center" w:pos="4252"/>
        <w:tab w:val="right" w:pos="8504"/>
      </w:tabs>
      <w:snapToGrid w:val="0"/>
    </w:pPr>
  </w:style>
  <w:style w:type="character" w:customStyle="1" w:styleId="af3">
    <w:name w:val="ヘッダー (文字)"/>
    <w:basedOn w:val="a0"/>
    <w:link w:val="af2"/>
    <w:uiPriority w:val="99"/>
    <w:rsid w:val="007A273E"/>
  </w:style>
  <w:style w:type="paragraph" w:styleId="af4">
    <w:name w:val="footer"/>
    <w:basedOn w:val="a"/>
    <w:link w:val="af5"/>
    <w:uiPriority w:val="99"/>
    <w:unhideWhenUsed/>
    <w:rsid w:val="007A273E"/>
    <w:pPr>
      <w:tabs>
        <w:tab w:val="center" w:pos="4252"/>
        <w:tab w:val="right" w:pos="8504"/>
      </w:tabs>
      <w:snapToGrid w:val="0"/>
    </w:pPr>
  </w:style>
  <w:style w:type="character" w:customStyle="1" w:styleId="af5">
    <w:name w:val="フッター (文字)"/>
    <w:basedOn w:val="a0"/>
    <w:link w:val="af4"/>
    <w:uiPriority w:val="99"/>
    <w:rsid w:val="007A273E"/>
  </w:style>
  <w:style w:type="paragraph" w:styleId="af6">
    <w:name w:val="Date"/>
    <w:basedOn w:val="a"/>
    <w:next w:val="a"/>
    <w:link w:val="af7"/>
    <w:uiPriority w:val="99"/>
    <w:semiHidden/>
    <w:unhideWhenUsed/>
    <w:rsid w:val="007A273E"/>
  </w:style>
  <w:style w:type="character" w:customStyle="1" w:styleId="af7">
    <w:name w:val="日付 (文字)"/>
    <w:basedOn w:val="a0"/>
    <w:link w:val="af6"/>
    <w:uiPriority w:val="99"/>
    <w:semiHidden/>
    <w:rsid w:val="007A27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7438A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7438AB"/>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7438A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7438AB"/>
    <w:pPr>
      <w:keepNext/>
      <w:ind w:leftChars="400" w:left="400"/>
      <w:outlineLvl w:val="3"/>
    </w:pPr>
    <w:rPr>
      <w:b/>
      <w:bCs/>
    </w:rPr>
  </w:style>
  <w:style w:type="paragraph" w:styleId="5">
    <w:name w:val="heading 5"/>
    <w:basedOn w:val="a"/>
    <w:next w:val="a"/>
    <w:link w:val="50"/>
    <w:uiPriority w:val="9"/>
    <w:semiHidden/>
    <w:unhideWhenUsed/>
    <w:qFormat/>
    <w:rsid w:val="007438AB"/>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7438AB"/>
    <w:pPr>
      <w:keepNext/>
      <w:ind w:leftChars="800" w:left="800"/>
      <w:outlineLvl w:val="5"/>
    </w:pPr>
    <w:rPr>
      <w:b/>
      <w:bCs/>
    </w:rPr>
  </w:style>
  <w:style w:type="paragraph" w:styleId="7">
    <w:name w:val="heading 7"/>
    <w:basedOn w:val="a"/>
    <w:next w:val="a"/>
    <w:link w:val="70"/>
    <w:uiPriority w:val="9"/>
    <w:semiHidden/>
    <w:unhideWhenUsed/>
    <w:qFormat/>
    <w:rsid w:val="007438AB"/>
    <w:pPr>
      <w:keepNext/>
      <w:ind w:leftChars="800" w:left="800"/>
      <w:outlineLvl w:val="6"/>
    </w:pPr>
  </w:style>
  <w:style w:type="paragraph" w:styleId="8">
    <w:name w:val="heading 8"/>
    <w:basedOn w:val="a"/>
    <w:next w:val="a"/>
    <w:link w:val="80"/>
    <w:uiPriority w:val="9"/>
    <w:semiHidden/>
    <w:unhideWhenUsed/>
    <w:qFormat/>
    <w:rsid w:val="007438AB"/>
    <w:pPr>
      <w:keepNext/>
      <w:ind w:leftChars="1200" w:left="1200"/>
      <w:outlineLvl w:val="7"/>
    </w:pPr>
  </w:style>
  <w:style w:type="paragraph" w:styleId="9">
    <w:name w:val="heading 9"/>
    <w:basedOn w:val="a"/>
    <w:next w:val="a"/>
    <w:link w:val="90"/>
    <w:uiPriority w:val="9"/>
    <w:semiHidden/>
    <w:unhideWhenUsed/>
    <w:qFormat/>
    <w:rsid w:val="007438AB"/>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438AB"/>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7438AB"/>
    <w:rPr>
      <w:rFonts w:asciiTheme="majorHAnsi" w:eastAsiaTheme="majorEastAsia" w:hAnsiTheme="majorHAnsi" w:cstheme="majorBidi"/>
    </w:rPr>
  </w:style>
  <w:style w:type="character" w:customStyle="1" w:styleId="30">
    <w:name w:val="見出し 3 (文字)"/>
    <w:basedOn w:val="a0"/>
    <w:link w:val="3"/>
    <w:uiPriority w:val="9"/>
    <w:semiHidden/>
    <w:rsid w:val="007438AB"/>
    <w:rPr>
      <w:rFonts w:asciiTheme="majorHAnsi" w:eastAsiaTheme="majorEastAsia" w:hAnsiTheme="majorHAnsi" w:cstheme="majorBidi"/>
    </w:rPr>
  </w:style>
  <w:style w:type="character" w:customStyle="1" w:styleId="40">
    <w:name w:val="見出し 4 (文字)"/>
    <w:basedOn w:val="a0"/>
    <w:link w:val="4"/>
    <w:uiPriority w:val="9"/>
    <w:semiHidden/>
    <w:rsid w:val="007438AB"/>
    <w:rPr>
      <w:b/>
      <w:bCs/>
    </w:rPr>
  </w:style>
  <w:style w:type="character" w:customStyle="1" w:styleId="50">
    <w:name w:val="見出し 5 (文字)"/>
    <w:basedOn w:val="a0"/>
    <w:link w:val="5"/>
    <w:uiPriority w:val="9"/>
    <w:semiHidden/>
    <w:rsid w:val="007438AB"/>
    <w:rPr>
      <w:rFonts w:asciiTheme="majorHAnsi" w:eastAsiaTheme="majorEastAsia" w:hAnsiTheme="majorHAnsi" w:cstheme="majorBidi"/>
    </w:rPr>
  </w:style>
  <w:style w:type="character" w:customStyle="1" w:styleId="60">
    <w:name w:val="見出し 6 (文字)"/>
    <w:basedOn w:val="a0"/>
    <w:link w:val="6"/>
    <w:uiPriority w:val="9"/>
    <w:semiHidden/>
    <w:rsid w:val="007438AB"/>
    <w:rPr>
      <w:b/>
      <w:bCs/>
    </w:rPr>
  </w:style>
  <w:style w:type="character" w:customStyle="1" w:styleId="70">
    <w:name w:val="見出し 7 (文字)"/>
    <w:basedOn w:val="a0"/>
    <w:link w:val="7"/>
    <w:uiPriority w:val="9"/>
    <w:semiHidden/>
    <w:rsid w:val="007438AB"/>
  </w:style>
  <w:style w:type="character" w:customStyle="1" w:styleId="80">
    <w:name w:val="見出し 8 (文字)"/>
    <w:basedOn w:val="a0"/>
    <w:link w:val="8"/>
    <w:uiPriority w:val="9"/>
    <w:semiHidden/>
    <w:rsid w:val="007438AB"/>
  </w:style>
  <w:style w:type="character" w:customStyle="1" w:styleId="90">
    <w:name w:val="見出し 9 (文字)"/>
    <w:basedOn w:val="a0"/>
    <w:link w:val="9"/>
    <w:uiPriority w:val="9"/>
    <w:semiHidden/>
    <w:rsid w:val="007438AB"/>
  </w:style>
  <w:style w:type="paragraph" w:styleId="a3">
    <w:name w:val="caption"/>
    <w:basedOn w:val="a"/>
    <w:next w:val="a"/>
    <w:uiPriority w:val="35"/>
    <w:semiHidden/>
    <w:unhideWhenUsed/>
    <w:qFormat/>
    <w:rsid w:val="007438AB"/>
    <w:rPr>
      <w:b/>
      <w:bCs/>
      <w:szCs w:val="21"/>
    </w:rPr>
  </w:style>
  <w:style w:type="paragraph" w:styleId="a4">
    <w:name w:val="Title"/>
    <w:basedOn w:val="a"/>
    <w:next w:val="a"/>
    <w:link w:val="a5"/>
    <w:uiPriority w:val="10"/>
    <w:qFormat/>
    <w:rsid w:val="007438AB"/>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7438AB"/>
    <w:rPr>
      <w:rFonts w:asciiTheme="majorHAnsi" w:eastAsia="ＭＳ ゴシック" w:hAnsiTheme="majorHAnsi" w:cstheme="majorBidi"/>
      <w:sz w:val="32"/>
      <w:szCs w:val="32"/>
    </w:rPr>
  </w:style>
  <w:style w:type="paragraph" w:styleId="a6">
    <w:name w:val="Subtitle"/>
    <w:basedOn w:val="a"/>
    <w:next w:val="a"/>
    <w:link w:val="a7"/>
    <w:uiPriority w:val="11"/>
    <w:qFormat/>
    <w:rsid w:val="007438AB"/>
    <w:pPr>
      <w:jc w:val="center"/>
      <w:outlineLvl w:val="1"/>
    </w:pPr>
    <w:rPr>
      <w:rFonts w:asciiTheme="majorHAnsi" w:eastAsia="ＭＳ ゴシック" w:hAnsiTheme="majorHAnsi" w:cstheme="majorBidi"/>
      <w:sz w:val="24"/>
      <w:szCs w:val="24"/>
    </w:rPr>
  </w:style>
  <w:style w:type="character" w:customStyle="1" w:styleId="a7">
    <w:name w:val="副題 (文字)"/>
    <w:basedOn w:val="a0"/>
    <w:link w:val="a6"/>
    <w:uiPriority w:val="11"/>
    <w:rsid w:val="007438AB"/>
    <w:rPr>
      <w:rFonts w:asciiTheme="majorHAnsi" w:eastAsia="ＭＳ ゴシック" w:hAnsiTheme="majorHAnsi" w:cstheme="majorBidi"/>
      <w:sz w:val="24"/>
      <w:szCs w:val="24"/>
    </w:rPr>
  </w:style>
  <w:style w:type="character" w:styleId="a8">
    <w:name w:val="Strong"/>
    <w:basedOn w:val="a0"/>
    <w:uiPriority w:val="22"/>
    <w:qFormat/>
    <w:rsid w:val="007438AB"/>
    <w:rPr>
      <w:b/>
      <w:bCs/>
    </w:rPr>
  </w:style>
  <w:style w:type="character" w:styleId="a9">
    <w:name w:val="Emphasis"/>
    <w:basedOn w:val="a0"/>
    <w:uiPriority w:val="20"/>
    <w:qFormat/>
    <w:rsid w:val="007438AB"/>
    <w:rPr>
      <w:i/>
      <w:iCs/>
    </w:rPr>
  </w:style>
  <w:style w:type="paragraph" w:styleId="aa">
    <w:name w:val="No Spacing"/>
    <w:basedOn w:val="a"/>
    <w:uiPriority w:val="1"/>
    <w:qFormat/>
    <w:rsid w:val="007438AB"/>
  </w:style>
  <w:style w:type="paragraph" w:styleId="ab">
    <w:name w:val="List Paragraph"/>
    <w:basedOn w:val="a"/>
    <w:uiPriority w:val="34"/>
    <w:qFormat/>
    <w:rsid w:val="007438AB"/>
    <w:pPr>
      <w:ind w:leftChars="400" w:left="840"/>
    </w:pPr>
  </w:style>
  <w:style w:type="paragraph" w:styleId="ac">
    <w:name w:val="Quote"/>
    <w:basedOn w:val="a"/>
    <w:next w:val="a"/>
    <w:link w:val="ad"/>
    <w:uiPriority w:val="29"/>
    <w:qFormat/>
    <w:rsid w:val="007438AB"/>
    <w:rPr>
      <w:i/>
      <w:iCs/>
      <w:color w:val="000000" w:themeColor="text1"/>
    </w:rPr>
  </w:style>
  <w:style w:type="character" w:customStyle="1" w:styleId="ad">
    <w:name w:val="引用文 (文字)"/>
    <w:basedOn w:val="a0"/>
    <w:link w:val="ac"/>
    <w:uiPriority w:val="29"/>
    <w:rsid w:val="007438AB"/>
    <w:rPr>
      <w:i/>
      <w:iCs/>
      <w:color w:val="000000" w:themeColor="text1"/>
    </w:rPr>
  </w:style>
  <w:style w:type="paragraph" w:styleId="21">
    <w:name w:val="Intense Quote"/>
    <w:basedOn w:val="a"/>
    <w:next w:val="a"/>
    <w:link w:val="22"/>
    <w:uiPriority w:val="30"/>
    <w:qFormat/>
    <w:rsid w:val="007438AB"/>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7438AB"/>
    <w:rPr>
      <w:b/>
      <w:bCs/>
      <w:i/>
      <w:iCs/>
      <w:color w:val="4F81BD" w:themeColor="accent1"/>
    </w:rPr>
  </w:style>
  <w:style w:type="character" w:styleId="ae">
    <w:name w:val="Subtle Emphasis"/>
    <w:uiPriority w:val="19"/>
    <w:qFormat/>
    <w:rsid w:val="007438AB"/>
    <w:rPr>
      <w:i/>
      <w:iCs/>
      <w:color w:val="808080" w:themeColor="text1" w:themeTint="7F"/>
    </w:rPr>
  </w:style>
  <w:style w:type="character" w:styleId="23">
    <w:name w:val="Intense Emphasis"/>
    <w:basedOn w:val="a0"/>
    <w:uiPriority w:val="21"/>
    <w:qFormat/>
    <w:rsid w:val="007438AB"/>
    <w:rPr>
      <w:b/>
      <w:bCs/>
      <w:i/>
      <w:iCs/>
      <w:color w:val="4F81BD" w:themeColor="accent1"/>
    </w:rPr>
  </w:style>
  <w:style w:type="character" w:styleId="af">
    <w:name w:val="Subtle Reference"/>
    <w:basedOn w:val="a0"/>
    <w:uiPriority w:val="31"/>
    <w:qFormat/>
    <w:rsid w:val="007438AB"/>
    <w:rPr>
      <w:smallCaps/>
      <w:color w:val="C0504D" w:themeColor="accent2"/>
      <w:u w:val="single"/>
    </w:rPr>
  </w:style>
  <w:style w:type="character" w:styleId="24">
    <w:name w:val="Intense Reference"/>
    <w:basedOn w:val="a0"/>
    <w:uiPriority w:val="32"/>
    <w:qFormat/>
    <w:rsid w:val="007438AB"/>
    <w:rPr>
      <w:b/>
      <w:bCs/>
      <w:smallCaps/>
      <w:color w:val="C0504D" w:themeColor="accent2"/>
      <w:spacing w:val="5"/>
      <w:u w:val="single"/>
    </w:rPr>
  </w:style>
  <w:style w:type="character" w:styleId="af0">
    <w:name w:val="Book Title"/>
    <w:basedOn w:val="a0"/>
    <w:uiPriority w:val="33"/>
    <w:qFormat/>
    <w:rsid w:val="007438AB"/>
    <w:rPr>
      <w:b/>
      <w:bCs/>
      <w:smallCaps/>
      <w:spacing w:val="5"/>
    </w:rPr>
  </w:style>
  <w:style w:type="paragraph" w:styleId="af1">
    <w:name w:val="TOC Heading"/>
    <w:basedOn w:val="1"/>
    <w:next w:val="a"/>
    <w:uiPriority w:val="39"/>
    <w:semiHidden/>
    <w:unhideWhenUsed/>
    <w:qFormat/>
    <w:rsid w:val="007438AB"/>
    <w:pPr>
      <w:outlineLvl w:val="9"/>
    </w:pPr>
  </w:style>
  <w:style w:type="paragraph" w:styleId="af2">
    <w:name w:val="header"/>
    <w:basedOn w:val="a"/>
    <w:link w:val="af3"/>
    <w:uiPriority w:val="99"/>
    <w:unhideWhenUsed/>
    <w:rsid w:val="007A273E"/>
    <w:pPr>
      <w:tabs>
        <w:tab w:val="center" w:pos="4252"/>
        <w:tab w:val="right" w:pos="8504"/>
      </w:tabs>
      <w:snapToGrid w:val="0"/>
    </w:pPr>
  </w:style>
  <w:style w:type="character" w:customStyle="1" w:styleId="af3">
    <w:name w:val="ヘッダー (文字)"/>
    <w:basedOn w:val="a0"/>
    <w:link w:val="af2"/>
    <w:uiPriority w:val="99"/>
    <w:rsid w:val="007A273E"/>
  </w:style>
  <w:style w:type="paragraph" w:styleId="af4">
    <w:name w:val="footer"/>
    <w:basedOn w:val="a"/>
    <w:link w:val="af5"/>
    <w:uiPriority w:val="99"/>
    <w:unhideWhenUsed/>
    <w:rsid w:val="007A273E"/>
    <w:pPr>
      <w:tabs>
        <w:tab w:val="center" w:pos="4252"/>
        <w:tab w:val="right" w:pos="8504"/>
      </w:tabs>
      <w:snapToGrid w:val="0"/>
    </w:pPr>
  </w:style>
  <w:style w:type="character" w:customStyle="1" w:styleId="af5">
    <w:name w:val="フッター (文字)"/>
    <w:basedOn w:val="a0"/>
    <w:link w:val="af4"/>
    <w:uiPriority w:val="99"/>
    <w:rsid w:val="007A273E"/>
  </w:style>
  <w:style w:type="paragraph" w:styleId="af6">
    <w:name w:val="Date"/>
    <w:basedOn w:val="a"/>
    <w:next w:val="a"/>
    <w:link w:val="af7"/>
    <w:uiPriority w:val="99"/>
    <w:semiHidden/>
    <w:unhideWhenUsed/>
    <w:rsid w:val="007A273E"/>
  </w:style>
  <w:style w:type="character" w:customStyle="1" w:styleId="af7">
    <w:name w:val="日付 (文字)"/>
    <w:basedOn w:val="a0"/>
    <w:link w:val="af6"/>
    <w:uiPriority w:val="99"/>
    <w:semiHidden/>
    <w:rsid w:val="007A2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B31C7-ECFF-40E7-A088-AF359CD1A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273</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うわさと</dc:creator>
  <cp:lastModifiedBy>SHAKYO</cp:lastModifiedBy>
  <cp:revision>3</cp:revision>
  <cp:lastPrinted>2014-02-04T11:37:00Z</cp:lastPrinted>
  <dcterms:created xsi:type="dcterms:W3CDTF">2014-06-16T07:07:00Z</dcterms:created>
  <dcterms:modified xsi:type="dcterms:W3CDTF">2015-03-06T08:27:00Z</dcterms:modified>
</cp:coreProperties>
</file>